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FC" w:rsidRDefault="00707BB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Sprawozdanie</w:t>
      </w:r>
    </w:p>
    <w:p w:rsidR="007010FC" w:rsidRDefault="00707B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z wykonania uchwał Rady Miejskiej w Gostyniu</w:t>
      </w:r>
    </w:p>
    <w:p w:rsidR="007010FC" w:rsidRDefault="00DE26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za I</w:t>
      </w:r>
      <w:r w:rsidR="00B45E2F">
        <w:rPr>
          <w:rFonts w:ascii="Times New Roman" w:eastAsia="Times New Roman" w:hAnsi="Times New Roman" w:cs="Times New Roman"/>
          <w:b/>
          <w:sz w:val="24"/>
          <w:u w:val="single"/>
        </w:rPr>
        <w:t>V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826CE4">
        <w:rPr>
          <w:rFonts w:ascii="Times New Roman" w:eastAsia="Times New Roman" w:hAnsi="Times New Roman" w:cs="Times New Roman"/>
          <w:b/>
          <w:sz w:val="24"/>
          <w:u w:val="single"/>
        </w:rPr>
        <w:t>kwartał 2024</w:t>
      </w:r>
      <w:r w:rsidR="00707BB3">
        <w:rPr>
          <w:rFonts w:ascii="Times New Roman" w:eastAsia="Times New Roman" w:hAnsi="Times New Roman" w:cs="Times New Roman"/>
          <w:b/>
          <w:sz w:val="24"/>
          <w:u w:val="single"/>
        </w:rPr>
        <w:t xml:space="preserve"> roku</w:t>
      </w:r>
    </w:p>
    <w:p w:rsidR="00597828" w:rsidRDefault="00597828" w:rsidP="005540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001007" w:rsidRPr="002F6B94" w:rsidRDefault="00001007" w:rsidP="005540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4709D9" w:rsidRPr="00502C75" w:rsidRDefault="00B45E2F" w:rsidP="006A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 w:rsidR="00826CE4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="00707BB3" w:rsidRPr="002F6B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sesj</w:t>
      </w:r>
      <w:r w:rsidR="00672044" w:rsidRPr="002F6B94">
        <w:rPr>
          <w:rFonts w:ascii="Times New Roman" w:eastAsia="Times New Roman" w:hAnsi="Times New Roman" w:cs="Times New Roman"/>
          <w:sz w:val="24"/>
          <w:szCs w:val="24"/>
          <w:u w:val="single"/>
        </w:rPr>
        <w:t>a Rad</w:t>
      </w:r>
      <w:r w:rsidR="00826CE4">
        <w:rPr>
          <w:rFonts w:ascii="Times New Roman" w:eastAsia="Times New Roman" w:hAnsi="Times New Roman" w:cs="Times New Roman"/>
          <w:sz w:val="24"/>
          <w:szCs w:val="24"/>
          <w:u w:val="single"/>
        </w:rPr>
        <w:t>y Miejskiej w Gostyniu – 24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października</w:t>
      </w:r>
      <w:r w:rsidR="00826C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="002E48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07BB3" w:rsidRPr="002F6B94">
        <w:rPr>
          <w:rFonts w:ascii="Times New Roman" w:eastAsia="Times New Roman" w:hAnsi="Times New Roman" w:cs="Times New Roman"/>
          <w:sz w:val="24"/>
          <w:szCs w:val="24"/>
          <w:u w:val="single"/>
        </w:rPr>
        <w:t>r.</w:t>
      </w:r>
      <w:bookmarkStart w:id="0" w:name="_Hlk68075564"/>
      <w:bookmarkStart w:id="1" w:name="_Hlk61944192"/>
      <w:bookmarkStart w:id="2" w:name="_Hlk57788700"/>
    </w:p>
    <w:p w:rsidR="00B879C8" w:rsidRPr="00502C75" w:rsidRDefault="00B879C8" w:rsidP="00B45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78350673"/>
      <w:bookmarkStart w:id="4" w:name="_Hlk78350855"/>
      <w:bookmarkEnd w:id="0"/>
      <w:bookmarkEnd w:id="1"/>
      <w:bookmarkEnd w:id="2"/>
      <w:r w:rsidRPr="00502C75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="00B45E2F" w:rsidRPr="00502C7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826CE4" w:rsidRPr="00502C75">
        <w:rPr>
          <w:rFonts w:ascii="Times New Roman" w:eastAsia="Times New Roman" w:hAnsi="Times New Roman" w:cs="Times New Roman"/>
          <w:b/>
          <w:bCs/>
          <w:sz w:val="24"/>
          <w:szCs w:val="24"/>
        </w:rPr>
        <w:t>I/54/24</w:t>
      </w:r>
      <w:r w:rsidR="002E487C" w:rsidRPr="0050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CE4" w:rsidRPr="00502C75">
        <w:rPr>
          <w:rFonts w:ascii="Times New Roman" w:eastAsia="Times New Roman" w:hAnsi="Times New Roman" w:cs="Times New Roman"/>
          <w:sz w:val="24"/>
          <w:szCs w:val="24"/>
        </w:rPr>
        <w:t>w sprawie zmiany uchwały budżetowej na 2024r.</w:t>
      </w:r>
      <w:r w:rsidR="00826CE4" w:rsidRPr="00502C75">
        <w:rPr>
          <w:rFonts w:ascii="Times New Roman" w:hAnsi="Times New Roman" w:cs="Times New Roman"/>
          <w:sz w:val="24"/>
          <w:szCs w:val="24"/>
        </w:rPr>
        <w:t xml:space="preserve"> </w:t>
      </w:r>
      <w:r w:rsidR="002E487C" w:rsidRPr="00502C75">
        <w:rPr>
          <w:rFonts w:ascii="Times New Roman" w:hAnsi="Times New Roman" w:cs="Times New Roman"/>
          <w:i/>
          <w:sz w:val="24"/>
          <w:szCs w:val="24"/>
        </w:rPr>
        <w:t xml:space="preserve">(Dz. </w:t>
      </w:r>
      <w:r w:rsidR="00826CE4" w:rsidRPr="00502C75">
        <w:rPr>
          <w:rFonts w:ascii="Times New Roman" w:hAnsi="Times New Roman" w:cs="Times New Roman"/>
          <w:i/>
          <w:sz w:val="24"/>
          <w:szCs w:val="24"/>
        </w:rPr>
        <w:t>Urz. Woj. Wielkopolskiego z 2024</w:t>
      </w:r>
      <w:r w:rsidR="002E487C" w:rsidRPr="00502C75">
        <w:rPr>
          <w:rFonts w:ascii="Times New Roman" w:hAnsi="Times New Roman" w:cs="Times New Roman"/>
          <w:i/>
          <w:sz w:val="24"/>
          <w:szCs w:val="24"/>
        </w:rPr>
        <w:t xml:space="preserve"> r., poz</w:t>
      </w:r>
      <w:r w:rsidR="00826CE4" w:rsidRPr="00502C7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45E03" w:rsidRPr="00502C75">
        <w:rPr>
          <w:rFonts w:ascii="Times New Roman" w:hAnsi="Times New Roman" w:cs="Times New Roman"/>
          <w:i/>
          <w:sz w:val="24"/>
          <w:szCs w:val="24"/>
        </w:rPr>
        <w:t>8854</w:t>
      </w:r>
      <w:r w:rsidR="002E487C" w:rsidRPr="00502C7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502C75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826CE4" w:rsidRPr="00502C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2C75">
        <w:rPr>
          <w:rFonts w:ascii="Times New Roman" w:eastAsia="Times New Roman" w:hAnsi="Times New Roman" w:cs="Times New Roman"/>
          <w:sz w:val="24"/>
          <w:szCs w:val="24"/>
        </w:rPr>
        <w:t>zrealizowano</w:t>
      </w:r>
      <w:r w:rsidR="00B45E2F" w:rsidRPr="00502C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CE4" w:rsidRPr="00826CE4" w:rsidRDefault="00826CE4" w:rsidP="00B45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CE4" w:rsidRPr="00826CE4" w:rsidRDefault="00826CE4" w:rsidP="00826CE4">
      <w:pPr>
        <w:pStyle w:val="Nagwek4"/>
        <w:shd w:val="clear" w:color="auto" w:fill="FFFFFF"/>
        <w:spacing w:before="0" w:line="360" w:lineRule="auto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</w:rPr>
      </w:pPr>
      <w:r w:rsidRPr="00826CE4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Uchwała nr </w:t>
      </w:r>
      <w:r w:rsidRPr="00826CE4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</w:rPr>
        <w:t>VI/55/24</w:t>
      </w:r>
      <w:r w:rsidRPr="00826CE4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</w:t>
      </w:r>
      <w:r w:rsidRPr="00826CE4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</w:rPr>
        <w:t>w sprawie zmiany Wieloletniej Prognozy Finansowej Gminy Gostyń na lata 2024 – 2028</w:t>
      </w:r>
      <w:r w:rsidR="00045E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67D1" w:rsidRPr="003367D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– </w:t>
      </w:r>
      <w:r w:rsidR="003367D1" w:rsidRPr="003367D1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w trakcie realizacji.</w:t>
      </w:r>
    </w:p>
    <w:p w:rsidR="00826CE4" w:rsidRPr="007D0C3F" w:rsidRDefault="00826CE4" w:rsidP="00B45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bookmarkEnd w:id="4"/>
    <w:p w:rsidR="00EC7B2C" w:rsidRPr="00EC7B2C" w:rsidRDefault="007D0C3F" w:rsidP="00EC7B2C">
      <w:pPr>
        <w:pStyle w:val="Nagwek4"/>
        <w:shd w:val="clear" w:color="auto" w:fill="FFFFFF"/>
        <w:spacing w:before="0" w:line="360" w:lineRule="auto"/>
        <w:jc w:val="both"/>
        <w:textAlignment w:val="baseline"/>
        <w:rPr>
          <w:rFonts w:ascii="Arial" w:eastAsia="Times New Roman" w:hAnsi="Arial" w:cs="Arial"/>
          <w:b/>
          <w:bCs/>
          <w:i w:val="0"/>
          <w:iCs w:val="0"/>
          <w:color w:val="333333"/>
          <w:sz w:val="29"/>
          <w:szCs w:val="29"/>
        </w:rPr>
      </w:pPr>
      <w:r w:rsidRPr="00EC7B2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Uchwała nr </w:t>
      </w:r>
      <w:r w:rsidRPr="00EC7B2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VI/56/24</w:t>
      </w:r>
      <w:r w:rsidR="00EC7B2C" w:rsidRPr="00EC7B2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EC7B2C" w:rsidRPr="00EC7B2C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9"/>
        </w:rPr>
        <w:t>w sprawie zmiany uchwały o udzielenie Województwu Wielkopolskiemu pomocy finansowej w formie dotacji celowej na pokrycie części wkładu własnego w związku z realizacją Projektu pn. „Rewitalizacja linii kolejowej nr 360 na odcinku Gostyń – Kąkolewo” w ramach Programu Uzupełniania Lokalnej i Regionalnej Infrastruktury Kolejowej - Kolej+ do 2029 roku</w:t>
      </w:r>
      <w:r w:rsidR="00385D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7B2C" w:rsidRPr="00385D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– </w:t>
      </w:r>
      <w:r w:rsidR="00EC7B2C" w:rsidRPr="00385DF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w trakcie realizacji</w:t>
      </w:r>
      <w:r w:rsidR="00045E03" w:rsidRPr="00385DF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.</w:t>
      </w:r>
    </w:p>
    <w:p w:rsidR="00E73D72" w:rsidRPr="007D0C3F" w:rsidRDefault="00E73D72" w:rsidP="00825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2C" w:rsidRPr="00EC7B2C" w:rsidRDefault="007D0C3F" w:rsidP="00EC7B2C">
      <w:pPr>
        <w:pStyle w:val="Nagwek4"/>
        <w:shd w:val="clear" w:color="auto" w:fill="FFFFFF"/>
        <w:spacing w:before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</w:rPr>
      </w:pPr>
      <w:r w:rsidRPr="00EC7B2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Uchwała nr </w:t>
      </w:r>
      <w:r w:rsidRPr="00EC7B2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VI/57/24</w:t>
      </w:r>
      <w:r w:rsidR="00EC7B2C" w:rsidRPr="00EC7B2C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="00EC7B2C" w:rsidRPr="00EC7B2C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</w:rPr>
        <w:t xml:space="preserve">w sprawie </w:t>
      </w:r>
      <w:r w:rsidR="00EC7B2C" w:rsidRPr="0053130D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>przystąpienia do sporządzenia Miejscowego planu zagospodarowania przestrzennego obszaru w rejonie ulic: Wielkopolskiej i Ignacego Paderewskiego w Gostyniu oraz w części Brzezia</w:t>
      </w:r>
      <w:r w:rsidR="00502C75" w:rsidRPr="0053130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7B2C" w:rsidRPr="0053130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– </w:t>
      </w:r>
      <w:r w:rsidR="00EC7B2C" w:rsidRPr="0053130D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w trakcie realizacji.</w:t>
      </w:r>
    </w:p>
    <w:p w:rsidR="00EC7B2C" w:rsidRPr="007D0C3F" w:rsidRDefault="00EC7B2C" w:rsidP="00825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2C" w:rsidRPr="00EC7B2C" w:rsidRDefault="007D0C3F" w:rsidP="00EC7B2C">
      <w:pPr>
        <w:pStyle w:val="Nagwek4"/>
        <w:spacing w:before="0" w:line="360" w:lineRule="auto"/>
        <w:textAlignment w:val="baseline"/>
        <w:rPr>
          <w:rFonts w:ascii="Arial" w:eastAsia="Times New Roman" w:hAnsi="Arial" w:cs="Arial"/>
          <w:b/>
          <w:bCs/>
          <w:i w:val="0"/>
          <w:iCs w:val="0"/>
          <w:color w:val="333333"/>
          <w:sz w:val="29"/>
          <w:szCs w:val="29"/>
        </w:rPr>
      </w:pPr>
      <w:r w:rsidRPr="00EC7B2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Uchwała nr </w:t>
      </w:r>
      <w:r w:rsidRPr="00EC7B2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VI/58/24</w:t>
      </w:r>
      <w:r w:rsidR="00EC7B2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7B2C" w:rsidRPr="0053130D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9"/>
        </w:rPr>
        <w:t>w sprawie nabycia nieruchomości położonej w Gostyniu przy ul. Przy Dworcu</w:t>
      </w:r>
      <w:r w:rsidR="00EC7B2C" w:rsidRPr="0053130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–</w:t>
      </w:r>
      <w:r w:rsidR="0053130D" w:rsidRPr="0053130D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C7B2C" w:rsidRPr="0053130D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zrealizowano.</w:t>
      </w:r>
    </w:p>
    <w:p w:rsidR="003C39D7" w:rsidRDefault="003C39D7" w:rsidP="003C39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97828" w:rsidRDefault="003C39D7" w:rsidP="005978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VII</w:t>
      </w:r>
      <w:r w:rsidRPr="002F6B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sesja Rad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y Miejskiej w Gostyniu – 20 listopada 2024 </w:t>
      </w:r>
      <w:r w:rsidRPr="002F6B94">
        <w:rPr>
          <w:rFonts w:ascii="Times New Roman" w:eastAsia="Times New Roman" w:hAnsi="Times New Roman" w:cs="Times New Roman"/>
          <w:sz w:val="24"/>
          <w:szCs w:val="24"/>
          <w:u w:val="single"/>
        </w:rPr>
        <w:t>r.</w:t>
      </w:r>
    </w:p>
    <w:p w:rsidR="00597828" w:rsidRDefault="00A2131A" w:rsidP="005978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7B2C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2B73F2">
        <w:rPr>
          <w:rFonts w:ascii="Times New Roman" w:hAnsi="Times New Roman" w:cs="Times New Roman"/>
          <w:b/>
          <w:sz w:val="24"/>
          <w:szCs w:val="24"/>
        </w:rPr>
        <w:t>VII/59/24</w:t>
      </w:r>
      <w:r w:rsidRPr="00EC7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2B73F2" w:rsidRPr="002B73F2">
        <w:rPr>
          <w:rFonts w:ascii="Times New Roman" w:hAnsi="Times New Roman" w:cs="Times New Roman"/>
          <w:sz w:val="24"/>
          <w:szCs w:val="24"/>
        </w:rPr>
        <w:t xml:space="preserve">w sprawie przystąpienia przez </w:t>
      </w:r>
      <w:r w:rsidR="002B73F2" w:rsidRPr="00EA3FE8">
        <w:rPr>
          <w:rFonts w:ascii="Times New Roman" w:hAnsi="Times New Roman" w:cs="Times New Roman"/>
          <w:sz w:val="24"/>
          <w:szCs w:val="24"/>
        </w:rPr>
        <w:t xml:space="preserve">Gminę Gostyń do związku powiatowo – gminnego „Wielkopolski Transport Regionalny” z siedzibą w Poznaniu </w:t>
      </w:r>
      <w:r w:rsidRPr="00EA3FE8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EA3FE8" w:rsidRPr="00EA3FE8">
        <w:rPr>
          <w:rFonts w:ascii="Times New Roman" w:eastAsia="Times New Roman" w:hAnsi="Times New Roman" w:cs="Times New Roman"/>
          <w:sz w:val="24"/>
          <w:szCs w:val="24"/>
        </w:rPr>
        <w:t>w trakcie realizacji.</w:t>
      </w:r>
    </w:p>
    <w:p w:rsidR="00597828" w:rsidRPr="00597828" w:rsidRDefault="00597828" w:rsidP="005978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97828" w:rsidRPr="00597828" w:rsidRDefault="00A2131A" w:rsidP="00597828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828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597828">
        <w:rPr>
          <w:rFonts w:ascii="Times New Roman" w:hAnsi="Times New Roman" w:cs="Times New Roman"/>
          <w:b/>
          <w:sz w:val="24"/>
          <w:szCs w:val="24"/>
        </w:rPr>
        <w:t>VII/60/24</w:t>
      </w:r>
      <w:r w:rsidRPr="0059782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2B73F2" w:rsidRPr="00597828">
        <w:rPr>
          <w:rFonts w:ascii="Times New Roman" w:hAnsi="Times New Roman" w:cs="Times New Roman"/>
          <w:sz w:val="24"/>
          <w:szCs w:val="24"/>
        </w:rPr>
        <w:t>w sprawie przyjęcia statutu związku powiatowo-gminnego „Wielkopolski Transport Regionalny” z siedzibą w </w:t>
      </w:r>
      <w:r w:rsidR="002B73F2" w:rsidRPr="00EA3FE8">
        <w:rPr>
          <w:rFonts w:ascii="Times New Roman" w:hAnsi="Times New Roman" w:cs="Times New Roman"/>
          <w:sz w:val="24"/>
          <w:szCs w:val="24"/>
        </w:rPr>
        <w:t>Poznaniu</w:t>
      </w:r>
      <w:r w:rsidR="00597828" w:rsidRPr="00EA3FE8">
        <w:rPr>
          <w:rFonts w:ascii="Times New Roman" w:hAnsi="Times New Roman" w:cs="Times New Roman"/>
          <w:sz w:val="24"/>
          <w:szCs w:val="24"/>
        </w:rPr>
        <w:t xml:space="preserve"> </w:t>
      </w:r>
      <w:r w:rsidRPr="00EA3FE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EA3FE8" w:rsidRPr="00EA3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FE8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:rsidR="00597828" w:rsidRDefault="00597828" w:rsidP="00C860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01007" w:rsidRDefault="00001007" w:rsidP="00C860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C3691" w:rsidRDefault="003C3691" w:rsidP="00C860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C39D7" w:rsidRPr="00072690" w:rsidRDefault="003C39D7" w:rsidP="00C860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VIII</w:t>
      </w:r>
      <w:r w:rsidRPr="002F6B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sesja Rad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y Miejskiej w Gostyniu – </w:t>
      </w:r>
      <w:r w:rsidRPr="00072690">
        <w:rPr>
          <w:rFonts w:ascii="Times New Roman" w:eastAsia="Times New Roman" w:hAnsi="Times New Roman" w:cs="Times New Roman"/>
          <w:sz w:val="24"/>
          <w:szCs w:val="24"/>
          <w:u w:val="single"/>
        </w:rPr>
        <w:t>2 grudnia 2024 r.</w:t>
      </w:r>
    </w:p>
    <w:p w:rsidR="00597828" w:rsidRPr="00072690" w:rsidRDefault="00597828" w:rsidP="00C860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690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072690">
        <w:rPr>
          <w:rFonts w:ascii="Times New Roman" w:hAnsi="Times New Roman" w:cs="Times New Roman"/>
          <w:b/>
          <w:sz w:val="24"/>
          <w:szCs w:val="24"/>
        </w:rPr>
        <w:t>VIII/61/24</w:t>
      </w:r>
      <w:r w:rsidRPr="00072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2690">
        <w:rPr>
          <w:rFonts w:ascii="Times New Roman" w:hAnsi="Times New Roman" w:cs="Times New Roman"/>
          <w:sz w:val="24"/>
          <w:szCs w:val="24"/>
        </w:rPr>
        <w:t xml:space="preserve"> </w:t>
      </w:r>
      <w:r w:rsidRPr="00072690">
        <w:rPr>
          <w:rFonts w:ascii="Times New Roman" w:hAnsi="Times New Roman" w:cs="Times New Roman"/>
          <w:bCs/>
          <w:sz w:val="24"/>
          <w:szCs w:val="24"/>
        </w:rPr>
        <w:t>w sprawie zmiany uchwały budżetowej na 2024 r.</w:t>
      </w:r>
      <w:r w:rsidR="00C860D4" w:rsidRPr="00072690">
        <w:rPr>
          <w:rFonts w:ascii="Times New Roman" w:hAnsi="Times New Roman" w:cs="Times New Roman"/>
          <w:sz w:val="24"/>
          <w:szCs w:val="24"/>
        </w:rPr>
        <w:t xml:space="preserve"> </w:t>
      </w:r>
      <w:r w:rsidR="00C860D4" w:rsidRPr="00072690">
        <w:rPr>
          <w:rFonts w:ascii="Times New Roman" w:hAnsi="Times New Roman" w:cs="Times New Roman"/>
          <w:i/>
          <w:sz w:val="24"/>
          <w:szCs w:val="24"/>
        </w:rPr>
        <w:t xml:space="preserve">(Dz. Urz. Woj. Wielkopolskiego z 2024 r., poz. </w:t>
      </w:r>
      <w:r w:rsidR="00A16555" w:rsidRPr="00072690">
        <w:rPr>
          <w:rFonts w:ascii="Times New Roman" w:hAnsi="Times New Roman" w:cs="Times New Roman"/>
          <w:i/>
          <w:sz w:val="24"/>
          <w:szCs w:val="24"/>
        </w:rPr>
        <w:t>11031</w:t>
      </w:r>
      <w:r w:rsidR="00C860D4" w:rsidRPr="00072690">
        <w:rPr>
          <w:rFonts w:ascii="Times New Roman" w:hAnsi="Times New Roman" w:cs="Times New Roman"/>
          <w:i/>
          <w:sz w:val="24"/>
          <w:szCs w:val="24"/>
        </w:rPr>
        <w:t xml:space="preserve">) - </w:t>
      </w:r>
      <w:r w:rsidR="00C860D4" w:rsidRPr="00072690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:rsidR="00C860D4" w:rsidRPr="00072690" w:rsidRDefault="00C860D4" w:rsidP="00C860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60D4" w:rsidRDefault="00C860D4" w:rsidP="00D538FE">
      <w:pPr>
        <w:pStyle w:val="Nagwek4"/>
        <w:shd w:val="clear" w:color="auto" w:fill="FFFFFF"/>
        <w:spacing w:before="0" w:line="360" w:lineRule="auto"/>
        <w:jc w:val="both"/>
        <w:textAlignment w:val="baseline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07269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Uchwała nr </w:t>
      </w:r>
      <w:r w:rsidRPr="0007269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VIII/62/24</w:t>
      </w:r>
      <w:r w:rsidRPr="00072690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</w:t>
      </w:r>
      <w:r w:rsidRPr="0007269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72690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w sprawie zmiany Wieloletniej Prognozy Finansowej Gminy Gostyń na lata 2024 – 2028 </w:t>
      </w:r>
      <w:r w:rsidR="00072690" w:rsidRPr="00072690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- </w:t>
      </w:r>
      <w:r w:rsidRPr="00072690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w trakcie realizacji</w:t>
      </w:r>
      <w:r w:rsidR="003C3691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.</w:t>
      </w:r>
    </w:p>
    <w:p w:rsidR="00D538FE" w:rsidRPr="00D538FE" w:rsidRDefault="00D538FE" w:rsidP="00D538FE"/>
    <w:p w:rsidR="00C860D4" w:rsidRPr="0042341F" w:rsidRDefault="00C860D4" w:rsidP="00D538FE">
      <w:pPr>
        <w:keepNext/>
        <w:spacing w:after="0" w:line="360" w:lineRule="auto"/>
      </w:pPr>
      <w:r w:rsidRPr="00045E03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045E03">
        <w:rPr>
          <w:rFonts w:ascii="Times New Roman" w:hAnsi="Times New Roman" w:cs="Times New Roman"/>
          <w:b/>
          <w:sz w:val="24"/>
          <w:szCs w:val="24"/>
        </w:rPr>
        <w:t>VIII/63/24</w:t>
      </w:r>
      <w:r w:rsidRPr="00045E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5E03">
        <w:rPr>
          <w:rFonts w:ascii="Times New Roman" w:hAnsi="Times New Roman" w:cs="Times New Roman"/>
          <w:sz w:val="24"/>
          <w:szCs w:val="24"/>
        </w:rPr>
        <w:t xml:space="preserve"> </w:t>
      </w:r>
      <w:r w:rsidR="00D538FE" w:rsidRPr="00045E03">
        <w:rPr>
          <w:rFonts w:ascii="Times New Roman" w:hAnsi="Times New Roman" w:cs="Times New Roman"/>
          <w:sz w:val="24"/>
        </w:rPr>
        <w:t xml:space="preserve">w sprawie określenia wysokości stawek </w:t>
      </w:r>
      <w:r w:rsidR="00D538FE" w:rsidRPr="0042341F">
        <w:rPr>
          <w:rFonts w:ascii="Times New Roman" w:hAnsi="Times New Roman" w:cs="Times New Roman"/>
          <w:sz w:val="24"/>
        </w:rPr>
        <w:t xml:space="preserve">podatku od nieruchomości </w:t>
      </w:r>
      <w:r w:rsidR="00D538FE" w:rsidRPr="0042341F">
        <w:rPr>
          <w:rFonts w:ascii="Times New Roman" w:hAnsi="Times New Roman" w:cs="Times New Roman"/>
          <w:i/>
          <w:sz w:val="24"/>
          <w:szCs w:val="24"/>
        </w:rPr>
        <w:t>(Dz. Urz. Woj. Wielkopolskiego z 2024 r., poz.</w:t>
      </w:r>
      <w:r w:rsidR="00045E03" w:rsidRPr="0042341F">
        <w:rPr>
          <w:rFonts w:ascii="Times New Roman" w:hAnsi="Times New Roman" w:cs="Times New Roman"/>
          <w:i/>
          <w:sz w:val="24"/>
          <w:szCs w:val="24"/>
        </w:rPr>
        <w:t xml:space="preserve"> 10385</w:t>
      </w:r>
      <w:r w:rsidR="00D538FE" w:rsidRPr="0042341F">
        <w:rPr>
          <w:rFonts w:ascii="Times New Roman" w:hAnsi="Times New Roman" w:cs="Times New Roman"/>
          <w:i/>
          <w:sz w:val="24"/>
          <w:szCs w:val="24"/>
        </w:rPr>
        <w:t xml:space="preserve">) - </w:t>
      </w:r>
      <w:r w:rsidR="00D538FE" w:rsidRPr="0042341F">
        <w:rPr>
          <w:rFonts w:ascii="Times New Roman" w:eastAsia="Times New Roman" w:hAnsi="Times New Roman" w:cs="Times New Roman"/>
          <w:sz w:val="24"/>
          <w:szCs w:val="24"/>
        </w:rPr>
        <w:t>w trakcie realizacji</w:t>
      </w:r>
      <w:r w:rsidR="0042341F" w:rsidRPr="004234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8FE" w:rsidRPr="0042341F" w:rsidRDefault="00D538FE" w:rsidP="00D538FE">
      <w:pPr>
        <w:keepNext/>
        <w:spacing w:after="0" w:line="360" w:lineRule="auto"/>
      </w:pPr>
    </w:p>
    <w:p w:rsidR="00D538FE" w:rsidRPr="0042341F" w:rsidRDefault="00C860D4" w:rsidP="00D538FE">
      <w:pPr>
        <w:pStyle w:val="Default"/>
        <w:spacing w:line="360" w:lineRule="auto"/>
        <w:jc w:val="both"/>
        <w:rPr>
          <w:rFonts w:eastAsia="Times New Roman"/>
          <w:color w:val="auto"/>
        </w:rPr>
      </w:pPr>
      <w:r w:rsidRPr="0042341F">
        <w:rPr>
          <w:color w:val="auto"/>
        </w:rPr>
        <w:t xml:space="preserve">Uchwała nr </w:t>
      </w:r>
      <w:r w:rsidRPr="0042341F">
        <w:rPr>
          <w:b/>
          <w:color w:val="auto"/>
        </w:rPr>
        <w:t>VIII/64/24</w:t>
      </w:r>
      <w:r w:rsidR="00D538FE" w:rsidRPr="0042341F">
        <w:rPr>
          <w:color w:val="auto"/>
        </w:rPr>
        <w:t xml:space="preserve"> </w:t>
      </w:r>
      <w:r w:rsidR="00D538FE" w:rsidRPr="0042341F">
        <w:rPr>
          <w:bCs/>
          <w:color w:val="auto"/>
        </w:rPr>
        <w:t xml:space="preserve">w sprawie określenia wysokości stawek podatku od środków transportowych </w:t>
      </w:r>
      <w:r w:rsidR="00D538FE" w:rsidRPr="0042341F">
        <w:rPr>
          <w:i/>
          <w:color w:val="auto"/>
        </w:rPr>
        <w:t xml:space="preserve">(Dz. Urz. Woj. Wielkopolskiego z 2024 r., poz. </w:t>
      </w:r>
      <w:r w:rsidR="00045E03" w:rsidRPr="0042341F">
        <w:rPr>
          <w:i/>
          <w:color w:val="auto"/>
        </w:rPr>
        <w:t>10386</w:t>
      </w:r>
      <w:r w:rsidR="00D538FE" w:rsidRPr="0042341F">
        <w:rPr>
          <w:i/>
          <w:color w:val="auto"/>
        </w:rPr>
        <w:t xml:space="preserve">) - </w:t>
      </w:r>
      <w:r w:rsidR="00D538FE" w:rsidRPr="0042341F">
        <w:rPr>
          <w:rFonts w:eastAsia="Times New Roman"/>
          <w:color w:val="auto"/>
        </w:rPr>
        <w:t>w trakcie realizacji</w:t>
      </w:r>
      <w:r w:rsidR="0042341F" w:rsidRPr="0042341F">
        <w:rPr>
          <w:rFonts w:eastAsia="Times New Roman"/>
          <w:color w:val="auto"/>
        </w:rPr>
        <w:t>.</w:t>
      </w:r>
    </w:p>
    <w:p w:rsidR="0042341F" w:rsidRPr="00D538FE" w:rsidRDefault="0042341F" w:rsidP="00D538FE">
      <w:pPr>
        <w:pStyle w:val="Default"/>
        <w:spacing w:line="360" w:lineRule="auto"/>
        <w:jc w:val="both"/>
        <w:rPr>
          <w:rFonts w:eastAsia="Times New Roman"/>
          <w:color w:val="FF0000"/>
        </w:rPr>
      </w:pPr>
    </w:p>
    <w:p w:rsidR="00C860D4" w:rsidRDefault="00C860D4" w:rsidP="00D538FE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97828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597828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I/65</w:t>
      </w:r>
      <w:r w:rsidRPr="00597828">
        <w:rPr>
          <w:rFonts w:ascii="Times New Roman" w:hAnsi="Times New Roman" w:cs="Times New Roman"/>
          <w:b/>
          <w:sz w:val="24"/>
          <w:szCs w:val="24"/>
        </w:rPr>
        <w:t>/24</w:t>
      </w:r>
      <w:r w:rsidRPr="00597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8FE" w:rsidRPr="00D538FE">
        <w:rPr>
          <w:rFonts w:ascii="Times New Roman" w:hAnsi="Times New Roman" w:cs="Times New Roman"/>
          <w:sz w:val="24"/>
        </w:rPr>
        <w:t xml:space="preserve">w sprawie wyrażenia </w:t>
      </w:r>
      <w:r w:rsidR="00D538FE" w:rsidRPr="00F86D4F">
        <w:rPr>
          <w:rFonts w:ascii="Times New Roman" w:hAnsi="Times New Roman" w:cs="Times New Roman"/>
          <w:sz w:val="24"/>
        </w:rPr>
        <w:t>zgody na przyjęcie darowizny prawa własności do nieruchomości położonej w Bogusławkach gmina Gostyń</w:t>
      </w:r>
      <w:r w:rsidR="00D538FE" w:rsidRPr="00F86D4F">
        <w:rPr>
          <w:b/>
          <w:bCs/>
        </w:rPr>
        <w:t xml:space="preserve"> </w:t>
      </w:r>
      <w:r w:rsidR="00D538FE" w:rsidRPr="00F86D4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86D4F" w:rsidRPr="00F86D4F">
        <w:rPr>
          <w:rFonts w:ascii="Times New Roman" w:eastAsia="Times New Roman" w:hAnsi="Times New Roman" w:cs="Times New Roman"/>
          <w:sz w:val="24"/>
          <w:szCs w:val="24"/>
        </w:rPr>
        <w:t>w trakcie realizacji.</w:t>
      </w:r>
    </w:p>
    <w:p w:rsidR="00D538FE" w:rsidRPr="00D538FE" w:rsidRDefault="00D538FE" w:rsidP="00D538FE">
      <w:pPr>
        <w:keepNext/>
        <w:spacing w:after="0" w:line="360" w:lineRule="auto"/>
        <w:jc w:val="both"/>
      </w:pPr>
    </w:p>
    <w:p w:rsidR="00C860D4" w:rsidRDefault="00C860D4" w:rsidP="00D538FE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8FE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D538FE">
        <w:rPr>
          <w:rFonts w:ascii="Times New Roman" w:hAnsi="Times New Roman" w:cs="Times New Roman"/>
          <w:b/>
          <w:sz w:val="24"/>
          <w:szCs w:val="24"/>
        </w:rPr>
        <w:t>VIII/66/24</w:t>
      </w:r>
      <w:r w:rsidRPr="00D53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8FE" w:rsidRPr="00D538FE">
        <w:rPr>
          <w:rFonts w:ascii="Times New Roman" w:hAnsi="Times New Roman" w:cs="Times New Roman"/>
          <w:sz w:val="24"/>
          <w:szCs w:val="24"/>
        </w:rPr>
        <w:t xml:space="preserve">w sprawie określenia szczegółowych warunków przyznawania i odpłatności za usługi opiekuńcze i specjalistyczne usługi opiekuńcze  z wyłączeniem </w:t>
      </w:r>
      <w:r w:rsidR="00D538FE" w:rsidRPr="00045E03">
        <w:rPr>
          <w:rFonts w:ascii="Times New Roman" w:hAnsi="Times New Roman" w:cs="Times New Roman"/>
          <w:sz w:val="24"/>
          <w:szCs w:val="24"/>
        </w:rPr>
        <w:t>specjalistycznych usług opiekuńczych dla osób z zaburzeniami psychicznymi, oraz szczegółowe warunki częściowego lub całkowitego zwolnienia od opłat, jak również tryb ich pobierania</w:t>
      </w:r>
      <w:r w:rsidR="00D538FE" w:rsidRPr="00045E03">
        <w:rPr>
          <w:b/>
          <w:bCs/>
        </w:rPr>
        <w:t xml:space="preserve"> </w:t>
      </w:r>
      <w:r w:rsidR="00D538FE" w:rsidRPr="00045E03">
        <w:rPr>
          <w:rFonts w:ascii="Times New Roman" w:hAnsi="Times New Roman" w:cs="Times New Roman"/>
          <w:i/>
          <w:sz w:val="24"/>
          <w:szCs w:val="24"/>
        </w:rPr>
        <w:t xml:space="preserve">(Dz. Urz. Woj. Wielkopolskiego z 2024 r., poz. </w:t>
      </w:r>
      <w:r w:rsidR="00045E03" w:rsidRPr="00045E03">
        <w:rPr>
          <w:rFonts w:ascii="Times New Roman" w:hAnsi="Times New Roman" w:cs="Times New Roman"/>
          <w:i/>
          <w:sz w:val="24"/>
          <w:szCs w:val="24"/>
        </w:rPr>
        <w:t>10577</w:t>
      </w:r>
      <w:r w:rsidR="00D538FE" w:rsidRPr="00045E0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538FE" w:rsidRPr="008D47B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D47BE" w:rsidRPr="008D47BE">
        <w:rPr>
          <w:rFonts w:ascii="Times New Roman" w:eastAsia="Times New Roman" w:hAnsi="Times New Roman" w:cs="Times New Roman"/>
          <w:sz w:val="24"/>
          <w:szCs w:val="24"/>
        </w:rPr>
        <w:t>w trakcie realizacji.</w:t>
      </w:r>
    </w:p>
    <w:p w:rsidR="00D538FE" w:rsidRPr="00D538FE" w:rsidRDefault="00D538FE" w:rsidP="00D538FE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8FE" w:rsidRDefault="00C860D4" w:rsidP="008D47BE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828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597828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I/67</w:t>
      </w:r>
      <w:r w:rsidRPr="00597828">
        <w:rPr>
          <w:rFonts w:ascii="Times New Roman" w:hAnsi="Times New Roman" w:cs="Times New Roman"/>
          <w:b/>
          <w:sz w:val="24"/>
          <w:szCs w:val="24"/>
        </w:rPr>
        <w:t>/24</w:t>
      </w:r>
      <w:r w:rsidRPr="0059782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597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A80" w:rsidRPr="00F66A80">
        <w:rPr>
          <w:rFonts w:ascii="Times New Roman" w:hAnsi="Times New Roman" w:cs="Times New Roman"/>
          <w:sz w:val="24"/>
        </w:rPr>
        <w:t xml:space="preserve">w sprawie określenia szczegółowych zasad, trybu przyznawania i pozbawiania oraz wysokości stypendiów sportowych, nagród i wyróżnień dla zawodników za osiągnięte wyniki we </w:t>
      </w:r>
      <w:r w:rsidR="00F66A80" w:rsidRPr="00166592">
        <w:rPr>
          <w:rFonts w:ascii="Times New Roman" w:hAnsi="Times New Roman" w:cs="Times New Roman"/>
          <w:sz w:val="24"/>
        </w:rPr>
        <w:t xml:space="preserve">współzawodnictwie międzynarodowym lub krajowym </w:t>
      </w:r>
      <w:r w:rsidR="00F66A80" w:rsidRPr="00166592">
        <w:rPr>
          <w:rFonts w:ascii="Times New Roman" w:hAnsi="Times New Roman" w:cs="Times New Roman"/>
          <w:i/>
          <w:sz w:val="24"/>
          <w:szCs w:val="24"/>
        </w:rPr>
        <w:t xml:space="preserve">(Dz. Urz. Woj. Wielkopolskiego z 2024 r., poz. </w:t>
      </w:r>
      <w:r w:rsidR="00166592" w:rsidRPr="00166592">
        <w:rPr>
          <w:rFonts w:ascii="Times New Roman" w:hAnsi="Times New Roman" w:cs="Times New Roman"/>
          <w:i/>
          <w:sz w:val="24"/>
          <w:szCs w:val="24"/>
        </w:rPr>
        <w:t>10578</w:t>
      </w:r>
      <w:r w:rsidR="00F66A80" w:rsidRPr="0016659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8D47BE" w:rsidRPr="008D47B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D47BE" w:rsidRPr="008D47BE">
        <w:rPr>
          <w:rFonts w:ascii="Times New Roman" w:eastAsia="Times New Roman" w:hAnsi="Times New Roman" w:cs="Times New Roman"/>
          <w:sz w:val="24"/>
          <w:szCs w:val="24"/>
        </w:rPr>
        <w:t>w trakcie realizacji.</w:t>
      </w:r>
    </w:p>
    <w:p w:rsidR="008D47BE" w:rsidRDefault="008D47BE" w:rsidP="008D47BE">
      <w:pPr>
        <w:keepNext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0D4" w:rsidRPr="00F66A80" w:rsidRDefault="00C860D4" w:rsidP="00F66A80">
      <w:pPr>
        <w:keepNext/>
        <w:spacing w:after="0" w:line="360" w:lineRule="auto"/>
      </w:pPr>
      <w:r w:rsidRPr="00597828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597828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I/68</w:t>
      </w:r>
      <w:r w:rsidRPr="00597828">
        <w:rPr>
          <w:rFonts w:ascii="Times New Roman" w:hAnsi="Times New Roman" w:cs="Times New Roman"/>
          <w:b/>
          <w:sz w:val="24"/>
          <w:szCs w:val="24"/>
        </w:rPr>
        <w:t>/24</w:t>
      </w:r>
      <w:r w:rsidRPr="0059782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597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A80" w:rsidRPr="00F66A80">
        <w:rPr>
          <w:rFonts w:ascii="Times New Roman" w:hAnsi="Times New Roman" w:cs="Times New Roman"/>
          <w:sz w:val="24"/>
          <w:szCs w:val="24"/>
        </w:rPr>
        <w:t>w sprawie założenia Przedszkola Samorządowego w Goli, z siedzibą w Goli 17 i nadania statutu</w:t>
      </w:r>
      <w:r w:rsidR="00F66A8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D47BE" w:rsidRPr="008D47B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D47BE" w:rsidRPr="008D47BE">
        <w:rPr>
          <w:rFonts w:ascii="Times New Roman" w:eastAsia="Times New Roman" w:hAnsi="Times New Roman" w:cs="Times New Roman"/>
          <w:sz w:val="24"/>
          <w:szCs w:val="24"/>
        </w:rPr>
        <w:t>w trakcie realizacji.</w:t>
      </w:r>
    </w:p>
    <w:p w:rsidR="00D538FE" w:rsidRPr="00AB262A" w:rsidRDefault="00D538FE" w:rsidP="00C860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2A" w:rsidRPr="00AB262A" w:rsidRDefault="00C860D4" w:rsidP="00AB262A">
      <w:pPr>
        <w:pStyle w:val="Nagwek4"/>
        <w:shd w:val="clear" w:color="auto" w:fill="FFFFFF"/>
        <w:spacing w:before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</w:pPr>
      <w:r w:rsidRPr="00AB262A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Uchwała nr </w:t>
      </w:r>
      <w:r w:rsidRPr="00AB26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VIII/69/24</w:t>
      </w:r>
      <w:r w:rsidR="00AB262A" w:rsidRPr="00AB262A"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r w:rsidR="00AB262A" w:rsidRPr="00AB262A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w sprawie określenia kryteriów rekrutacji na drugim etapie postępowania rekrutacyjnego do przedszkoli publicznych oraz oddziałów przedszkolnych </w:t>
      </w:r>
      <w:r w:rsidR="008D47BE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br/>
      </w:r>
      <w:r w:rsidR="00AB262A" w:rsidRPr="00AB262A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>w szkołach podstawowych prowadzonych przez gminę Gostyń</w:t>
      </w:r>
      <w:r w:rsidR="0041570E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="00166592" w:rsidRPr="00166592">
        <w:rPr>
          <w:rFonts w:ascii="Times New Roman" w:hAnsi="Times New Roman" w:cs="Times New Roman"/>
          <w:color w:val="auto"/>
          <w:sz w:val="24"/>
          <w:szCs w:val="24"/>
        </w:rPr>
        <w:t xml:space="preserve">(Dz. Urz. Woj. Wielkopolskiego z 2024 r., poz. </w:t>
      </w:r>
      <w:r w:rsidR="00166592">
        <w:rPr>
          <w:rFonts w:ascii="Times New Roman" w:hAnsi="Times New Roman" w:cs="Times New Roman"/>
          <w:i w:val="0"/>
          <w:color w:val="auto"/>
          <w:sz w:val="24"/>
          <w:szCs w:val="24"/>
        </w:rPr>
        <w:t>10579</w:t>
      </w:r>
      <w:r w:rsidR="00166592" w:rsidRPr="00166592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8D47BE" w:rsidRPr="008D47BE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8D47BE" w:rsidRPr="008D47BE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w trakcie realizacji.</w:t>
      </w:r>
    </w:p>
    <w:p w:rsidR="00D538FE" w:rsidRDefault="00D538FE" w:rsidP="00C860D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38FE" w:rsidRDefault="00C860D4" w:rsidP="008533E1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828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597828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I/70</w:t>
      </w:r>
      <w:r w:rsidRPr="00597828">
        <w:rPr>
          <w:rFonts w:ascii="Times New Roman" w:hAnsi="Times New Roman" w:cs="Times New Roman"/>
          <w:b/>
          <w:sz w:val="24"/>
          <w:szCs w:val="24"/>
        </w:rPr>
        <w:t>/24</w:t>
      </w:r>
      <w:r w:rsidRPr="0059782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597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3E1" w:rsidRPr="008533E1">
        <w:rPr>
          <w:rFonts w:ascii="Times New Roman" w:hAnsi="Times New Roman" w:cs="Times New Roman"/>
          <w:sz w:val="24"/>
          <w:szCs w:val="24"/>
        </w:rPr>
        <w:t>w sprawie wyrażenia zgody na zawarcie porozumień pomiędzy gminą Gostyń a Powiatem Gostyńskim, gminą Borek Wlkp., gminą Krob</w:t>
      </w:r>
      <w:r w:rsidR="008533E1">
        <w:rPr>
          <w:rFonts w:ascii="Times New Roman" w:hAnsi="Times New Roman" w:cs="Times New Roman"/>
          <w:sz w:val="24"/>
          <w:szCs w:val="24"/>
        </w:rPr>
        <w:t xml:space="preserve">ia, gminą Pępowo, gminą Piaski, </w:t>
      </w:r>
      <w:r w:rsidR="008533E1" w:rsidRPr="008533E1">
        <w:rPr>
          <w:rFonts w:ascii="Times New Roman" w:hAnsi="Times New Roman" w:cs="Times New Roman"/>
          <w:sz w:val="24"/>
          <w:szCs w:val="24"/>
        </w:rPr>
        <w:t>gminą Pogorzela i gminą Poniec</w:t>
      </w:r>
      <w:r w:rsidR="008533E1">
        <w:rPr>
          <w:rFonts w:ascii="Times New Roman" w:hAnsi="Times New Roman" w:cs="Times New Roman"/>
          <w:sz w:val="24"/>
          <w:szCs w:val="24"/>
        </w:rPr>
        <w:t xml:space="preserve"> </w:t>
      </w:r>
      <w:r w:rsidR="008D47BE" w:rsidRPr="008D47B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D47BE" w:rsidRPr="008D47BE">
        <w:rPr>
          <w:rFonts w:ascii="Times New Roman" w:eastAsia="Times New Roman" w:hAnsi="Times New Roman" w:cs="Times New Roman"/>
          <w:sz w:val="24"/>
          <w:szCs w:val="24"/>
        </w:rPr>
        <w:t>w trakcie realizacji.</w:t>
      </w:r>
    </w:p>
    <w:p w:rsidR="008533E1" w:rsidRPr="008533E1" w:rsidRDefault="008533E1" w:rsidP="008533E1">
      <w:pPr>
        <w:keepNext/>
        <w:spacing w:after="0" w:line="360" w:lineRule="auto"/>
        <w:jc w:val="both"/>
      </w:pPr>
    </w:p>
    <w:p w:rsidR="00070C4F" w:rsidRPr="00070C4F" w:rsidRDefault="00C860D4" w:rsidP="00070C4F">
      <w:pPr>
        <w:pStyle w:val="Nagwek4"/>
        <w:shd w:val="clear" w:color="auto" w:fill="FFFFFF"/>
        <w:spacing w:before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</w:rPr>
      </w:pPr>
      <w:r w:rsidRPr="00070C4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Uchwała nr </w:t>
      </w:r>
      <w:r w:rsidRPr="00070C4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VIII/71/24</w:t>
      </w:r>
      <w:r w:rsidRPr="00070C4F"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r w:rsidRPr="00070C4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70C4F" w:rsidRPr="00070C4F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</w:rPr>
        <w:t xml:space="preserve">sprawie zawarcia przez Gminę Gostyń porozumienia ze Związkiem powiatowo-gminnym „Wielkopolski Transport Regionalny” w Poznaniu o powierzeniu zadania organizacji przewozów o </w:t>
      </w:r>
      <w:r w:rsidR="00070C4F" w:rsidRPr="00001007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>charakterze użyteczności publicznej w zakresie lokalnego transportu zbiorowego w ramach powiatowo-</w:t>
      </w:r>
      <w:r w:rsidR="00001007" w:rsidRPr="00001007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>gminnych przewozów pasażerskich</w:t>
      </w:r>
      <w:r w:rsidR="00070C4F" w:rsidRPr="00001007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070C4F" w:rsidRPr="0000100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w trakcie realizacji</w:t>
      </w:r>
      <w:r w:rsidR="00001007" w:rsidRPr="0000100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.</w:t>
      </w:r>
    </w:p>
    <w:p w:rsidR="00C860D4" w:rsidRDefault="00C860D4" w:rsidP="00C860D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38FE" w:rsidRPr="007C0D0A" w:rsidRDefault="00070C4F" w:rsidP="007C0D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IX </w:t>
      </w:r>
      <w:r w:rsidRPr="002F6B94">
        <w:rPr>
          <w:rFonts w:ascii="Times New Roman" w:eastAsia="Times New Roman" w:hAnsi="Times New Roman" w:cs="Times New Roman"/>
          <w:sz w:val="24"/>
          <w:szCs w:val="24"/>
          <w:u w:val="single"/>
        </w:rPr>
        <w:t>sesja Rad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y Miejskiej w Gostyniu – 19 grudnia 2024 </w:t>
      </w:r>
      <w:r w:rsidRPr="002F6B94">
        <w:rPr>
          <w:rFonts w:ascii="Times New Roman" w:eastAsia="Times New Roman" w:hAnsi="Times New Roman" w:cs="Times New Roman"/>
          <w:sz w:val="24"/>
          <w:szCs w:val="24"/>
          <w:u w:val="single"/>
        </w:rPr>
        <w:t>r.</w:t>
      </w:r>
    </w:p>
    <w:p w:rsidR="00D538FE" w:rsidRDefault="00C860D4" w:rsidP="008D47BE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828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070C4F"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/72</w:t>
      </w:r>
      <w:r w:rsidRPr="00597828">
        <w:rPr>
          <w:rFonts w:ascii="Times New Roman" w:hAnsi="Times New Roman" w:cs="Times New Roman"/>
          <w:b/>
          <w:sz w:val="24"/>
          <w:szCs w:val="24"/>
        </w:rPr>
        <w:t>/24</w:t>
      </w:r>
      <w:r w:rsidRPr="0059782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597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C4F" w:rsidRPr="00070C4F">
        <w:rPr>
          <w:rFonts w:ascii="Times New Roman" w:hAnsi="Times New Roman" w:cs="Times New Roman"/>
          <w:sz w:val="24"/>
          <w:szCs w:val="24"/>
        </w:rPr>
        <w:t xml:space="preserve">zmieniająca </w:t>
      </w:r>
      <w:r w:rsidR="00070C4F" w:rsidRPr="00166592">
        <w:rPr>
          <w:rFonts w:ascii="Times New Roman" w:hAnsi="Times New Roman" w:cs="Times New Roman"/>
          <w:sz w:val="24"/>
          <w:szCs w:val="24"/>
        </w:rPr>
        <w:t xml:space="preserve">uchwałę nr VIII/63/24  w sprawie określenia wysokości stawek </w:t>
      </w:r>
      <w:r w:rsidR="00070C4F" w:rsidRPr="002D2FE5">
        <w:rPr>
          <w:rFonts w:ascii="Times New Roman" w:hAnsi="Times New Roman" w:cs="Times New Roman"/>
          <w:sz w:val="24"/>
          <w:szCs w:val="24"/>
        </w:rPr>
        <w:t>podatku od nieruchomości</w:t>
      </w:r>
      <w:r w:rsidR="007C0D0A" w:rsidRPr="002D2FE5">
        <w:rPr>
          <w:rFonts w:ascii="Times New Roman" w:hAnsi="Times New Roman" w:cs="Times New Roman"/>
          <w:sz w:val="24"/>
          <w:szCs w:val="24"/>
        </w:rPr>
        <w:t xml:space="preserve"> </w:t>
      </w:r>
      <w:r w:rsidR="007C0D0A" w:rsidRPr="002D2FE5">
        <w:rPr>
          <w:rFonts w:ascii="Times New Roman" w:hAnsi="Times New Roman" w:cs="Times New Roman"/>
          <w:i/>
          <w:sz w:val="24"/>
          <w:szCs w:val="24"/>
        </w:rPr>
        <w:t xml:space="preserve">(Dz. Urz. Woj. Wielkopolskiego z 2024 r., poz. </w:t>
      </w:r>
      <w:r w:rsidR="00166592" w:rsidRPr="002D2FE5">
        <w:rPr>
          <w:rFonts w:ascii="Times New Roman" w:hAnsi="Times New Roman" w:cs="Times New Roman"/>
          <w:i/>
          <w:sz w:val="24"/>
          <w:szCs w:val="24"/>
        </w:rPr>
        <w:t>11001</w:t>
      </w:r>
      <w:r w:rsidR="007C0D0A" w:rsidRPr="002D2FE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2D2FE5" w:rsidRPr="002D2FE5">
        <w:rPr>
          <w:rFonts w:ascii="Times New Roman" w:hAnsi="Times New Roman" w:cs="Times New Roman"/>
          <w:i/>
          <w:sz w:val="24"/>
          <w:szCs w:val="24"/>
        </w:rPr>
        <w:br/>
      </w:r>
      <w:r w:rsidR="007C0D0A" w:rsidRPr="002D2FE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C0D0A" w:rsidRPr="002D2FE5">
        <w:rPr>
          <w:rFonts w:ascii="Times New Roman" w:eastAsia="Times New Roman" w:hAnsi="Times New Roman" w:cs="Times New Roman"/>
          <w:sz w:val="24"/>
          <w:szCs w:val="24"/>
        </w:rPr>
        <w:t>w trakcie realizacji</w:t>
      </w:r>
      <w:r w:rsidR="002D2FE5" w:rsidRPr="002D2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0D0A" w:rsidRPr="007C0D0A" w:rsidRDefault="007C0D0A" w:rsidP="004C53B1">
      <w:pPr>
        <w:keepNext/>
        <w:spacing w:after="0" w:line="360" w:lineRule="auto"/>
      </w:pPr>
    </w:p>
    <w:p w:rsidR="00C860D4" w:rsidRPr="007E4F6D" w:rsidRDefault="00C860D4" w:rsidP="00990FF2">
      <w:pPr>
        <w:pStyle w:val="Default"/>
        <w:spacing w:line="360" w:lineRule="auto"/>
        <w:jc w:val="both"/>
        <w:rPr>
          <w:rFonts w:eastAsiaTheme="minorEastAsia"/>
        </w:rPr>
      </w:pPr>
      <w:r w:rsidRPr="00597828">
        <w:t xml:space="preserve">Uchwała nr </w:t>
      </w:r>
      <w:r w:rsidR="007E4F6D">
        <w:rPr>
          <w:b/>
        </w:rPr>
        <w:t>IX</w:t>
      </w:r>
      <w:r>
        <w:rPr>
          <w:b/>
        </w:rPr>
        <w:t>/73</w:t>
      </w:r>
      <w:r w:rsidRPr="00597828">
        <w:rPr>
          <w:b/>
        </w:rPr>
        <w:t>/24</w:t>
      </w:r>
      <w:r w:rsidR="007E4F6D" w:rsidRPr="007E4F6D">
        <w:t xml:space="preserve"> </w:t>
      </w:r>
      <w:r w:rsidR="007E4F6D" w:rsidRPr="007E4F6D">
        <w:rPr>
          <w:bCs/>
        </w:rPr>
        <w:t xml:space="preserve">w sprawie </w:t>
      </w:r>
      <w:r w:rsidR="007E4F6D" w:rsidRPr="00DC1988">
        <w:rPr>
          <w:bCs/>
          <w:color w:val="auto"/>
        </w:rPr>
        <w:t>zmiany uchwały budżetowej na 2024 r.</w:t>
      </w:r>
      <w:r w:rsidR="007E4F6D" w:rsidRPr="00DC1988">
        <w:rPr>
          <w:i/>
          <w:color w:val="auto"/>
        </w:rPr>
        <w:t xml:space="preserve"> (Dz. </w:t>
      </w:r>
      <w:r w:rsidR="00DC1988" w:rsidRPr="00DC1988">
        <w:rPr>
          <w:i/>
          <w:color w:val="auto"/>
        </w:rPr>
        <w:t>Urz. Woj. Wielkopolskiego z 2025</w:t>
      </w:r>
      <w:r w:rsidR="007E4F6D" w:rsidRPr="00DC1988">
        <w:rPr>
          <w:i/>
          <w:color w:val="auto"/>
        </w:rPr>
        <w:t xml:space="preserve"> r., poz.</w:t>
      </w:r>
      <w:r w:rsidR="00DC1988" w:rsidRPr="00DC1988">
        <w:rPr>
          <w:i/>
          <w:color w:val="auto"/>
        </w:rPr>
        <w:t xml:space="preserve"> 615</w:t>
      </w:r>
      <w:r w:rsidR="007E4F6D" w:rsidRPr="00DC1988">
        <w:rPr>
          <w:i/>
          <w:color w:val="auto"/>
        </w:rPr>
        <w:t xml:space="preserve"> ) - </w:t>
      </w:r>
      <w:r w:rsidR="007E4F6D" w:rsidRPr="00DC1988">
        <w:rPr>
          <w:rFonts w:eastAsia="Times New Roman"/>
          <w:color w:val="auto"/>
        </w:rPr>
        <w:t>zrealizowano.</w:t>
      </w:r>
    </w:p>
    <w:p w:rsidR="00D538FE" w:rsidRDefault="00D538FE" w:rsidP="00990F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3B1" w:rsidRDefault="00C860D4" w:rsidP="00990FF2">
      <w:pPr>
        <w:pStyle w:val="Default"/>
        <w:spacing w:line="360" w:lineRule="auto"/>
        <w:jc w:val="both"/>
        <w:rPr>
          <w:rFonts w:eastAsia="Times New Roman"/>
          <w:color w:val="FF0000"/>
        </w:rPr>
      </w:pPr>
      <w:r w:rsidRPr="00597828">
        <w:t xml:space="preserve">Uchwała nr </w:t>
      </w:r>
      <w:r w:rsidR="007E4F6D">
        <w:rPr>
          <w:b/>
        </w:rPr>
        <w:t>IX</w:t>
      </w:r>
      <w:r>
        <w:rPr>
          <w:b/>
        </w:rPr>
        <w:t>/74</w:t>
      </w:r>
      <w:r w:rsidRPr="00597828">
        <w:rPr>
          <w:b/>
        </w:rPr>
        <w:t>/24</w:t>
      </w:r>
      <w:r w:rsidRPr="00597828">
        <w:rPr>
          <w:rFonts w:eastAsia="Times New Roman"/>
          <w:bCs/>
          <w:color w:val="333333"/>
        </w:rPr>
        <w:t xml:space="preserve"> </w:t>
      </w:r>
      <w:r w:rsidR="004C53B1" w:rsidRPr="004C53B1">
        <w:rPr>
          <w:bCs/>
        </w:rPr>
        <w:t xml:space="preserve">w </w:t>
      </w:r>
      <w:r w:rsidR="004C53B1" w:rsidRPr="00DC1988">
        <w:rPr>
          <w:bCs/>
          <w:color w:val="auto"/>
        </w:rPr>
        <w:t>sprawie zmiany Wieloletniej Prognozy Finansowej Gminy Gostyń na lata 2024 – 2028</w:t>
      </w:r>
      <w:r w:rsidR="00DC1988">
        <w:rPr>
          <w:bCs/>
          <w:color w:val="auto"/>
        </w:rPr>
        <w:t xml:space="preserve"> </w:t>
      </w:r>
      <w:r w:rsidR="004C53B1" w:rsidRPr="00DC1988">
        <w:rPr>
          <w:i/>
          <w:color w:val="auto"/>
        </w:rPr>
        <w:t xml:space="preserve">- </w:t>
      </w:r>
      <w:r w:rsidR="004C53B1" w:rsidRPr="00DC1988">
        <w:rPr>
          <w:rFonts w:eastAsia="Times New Roman"/>
          <w:color w:val="auto"/>
        </w:rPr>
        <w:t>w trakcie realizacji</w:t>
      </w:r>
      <w:r w:rsidR="00DC1988" w:rsidRPr="00DC1988">
        <w:rPr>
          <w:rFonts w:eastAsia="Times New Roman"/>
          <w:color w:val="auto"/>
        </w:rPr>
        <w:t>.</w:t>
      </w:r>
    </w:p>
    <w:p w:rsidR="004C53B1" w:rsidRPr="006D081C" w:rsidRDefault="004C53B1" w:rsidP="00990FF2">
      <w:pPr>
        <w:pStyle w:val="Default"/>
        <w:spacing w:line="360" w:lineRule="auto"/>
        <w:jc w:val="both"/>
        <w:rPr>
          <w:rFonts w:eastAsia="Times New Roman"/>
          <w:color w:val="auto"/>
        </w:rPr>
      </w:pPr>
    </w:p>
    <w:p w:rsidR="004C53B1" w:rsidRPr="006D081C" w:rsidRDefault="004C53B1" w:rsidP="00990FF2">
      <w:pPr>
        <w:pStyle w:val="Default"/>
        <w:spacing w:line="360" w:lineRule="auto"/>
        <w:jc w:val="both"/>
        <w:rPr>
          <w:rFonts w:eastAsiaTheme="minorEastAsia"/>
          <w:color w:val="auto"/>
        </w:rPr>
      </w:pPr>
      <w:r w:rsidRPr="006D081C">
        <w:rPr>
          <w:color w:val="auto"/>
        </w:rPr>
        <w:t xml:space="preserve">Uchwała nr </w:t>
      </w:r>
      <w:r w:rsidRPr="006D081C">
        <w:rPr>
          <w:b/>
          <w:color w:val="auto"/>
        </w:rPr>
        <w:t>IX/75/24</w:t>
      </w:r>
      <w:r w:rsidRPr="006D081C">
        <w:rPr>
          <w:rFonts w:eastAsiaTheme="minorEastAsia"/>
          <w:color w:val="auto"/>
        </w:rPr>
        <w:t xml:space="preserve"> </w:t>
      </w:r>
      <w:r w:rsidRPr="006D081C">
        <w:rPr>
          <w:rFonts w:eastAsiaTheme="minorEastAsia"/>
          <w:bCs/>
          <w:color w:val="auto"/>
          <w:szCs w:val="22"/>
        </w:rPr>
        <w:t>w sprawie uchwały budżetowej na 2025 r.</w:t>
      </w:r>
      <w:r w:rsidRPr="006D081C">
        <w:rPr>
          <w:i/>
          <w:color w:val="auto"/>
        </w:rPr>
        <w:t xml:space="preserve"> (Dz. Urz. Woj. </w:t>
      </w:r>
      <w:r w:rsidR="006D081C" w:rsidRPr="006D081C">
        <w:rPr>
          <w:i/>
          <w:color w:val="auto"/>
        </w:rPr>
        <w:t>Wielkopolskiego z 2025</w:t>
      </w:r>
      <w:r w:rsidRPr="006D081C">
        <w:rPr>
          <w:i/>
          <w:color w:val="auto"/>
        </w:rPr>
        <w:t xml:space="preserve"> r., poz. </w:t>
      </w:r>
      <w:r w:rsidR="006D081C" w:rsidRPr="006D081C">
        <w:rPr>
          <w:i/>
          <w:color w:val="auto"/>
        </w:rPr>
        <w:t>616</w:t>
      </w:r>
      <w:r w:rsidRPr="006D081C">
        <w:rPr>
          <w:i/>
          <w:color w:val="auto"/>
        </w:rPr>
        <w:t xml:space="preserve">) - </w:t>
      </w:r>
      <w:r w:rsidRPr="006D081C">
        <w:rPr>
          <w:rFonts w:eastAsia="Times New Roman"/>
          <w:color w:val="auto"/>
        </w:rPr>
        <w:t>zrealizowano.</w:t>
      </w:r>
    </w:p>
    <w:p w:rsidR="00C860D4" w:rsidRPr="004C53B1" w:rsidRDefault="00C860D4" w:rsidP="00990FF2">
      <w:pPr>
        <w:pStyle w:val="Default"/>
        <w:spacing w:line="360" w:lineRule="auto"/>
        <w:jc w:val="both"/>
        <w:rPr>
          <w:rFonts w:eastAsiaTheme="minorEastAsia"/>
        </w:rPr>
      </w:pPr>
    </w:p>
    <w:p w:rsidR="004C53B1" w:rsidRPr="007E4F6D" w:rsidRDefault="004C53B1" w:rsidP="00990FF2">
      <w:pPr>
        <w:pStyle w:val="Default"/>
        <w:spacing w:line="360" w:lineRule="auto"/>
        <w:jc w:val="both"/>
        <w:rPr>
          <w:rFonts w:eastAsiaTheme="minorEastAsia"/>
        </w:rPr>
      </w:pPr>
      <w:r w:rsidRPr="00597828">
        <w:t xml:space="preserve">Uchwała nr </w:t>
      </w:r>
      <w:r>
        <w:rPr>
          <w:b/>
        </w:rPr>
        <w:t>IX</w:t>
      </w:r>
      <w:r w:rsidR="00523448">
        <w:rPr>
          <w:b/>
        </w:rPr>
        <w:t>/</w:t>
      </w:r>
      <w:r w:rsidR="00523448" w:rsidRPr="006A3D95">
        <w:rPr>
          <w:b/>
          <w:color w:val="auto"/>
        </w:rPr>
        <w:t>76</w:t>
      </w:r>
      <w:r w:rsidRPr="006A3D95">
        <w:rPr>
          <w:b/>
          <w:color w:val="auto"/>
        </w:rPr>
        <w:t>/24</w:t>
      </w:r>
      <w:r w:rsidR="00523448" w:rsidRPr="006A3D95">
        <w:rPr>
          <w:rFonts w:eastAsiaTheme="minorEastAsia"/>
          <w:color w:val="auto"/>
        </w:rPr>
        <w:t xml:space="preserve"> </w:t>
      </w:r>
      <w:r w:rsidR="00523448" w:rsidRPr="006A3D95">
        <w:rPr>
          <w:rFonts w:eastAsiaTheme="minorEastAsia"/>
          <w:bCs/>
          <w:color w:val="auto"/>
          <w:sz w:val="22"/>
          <w:szCs w:val="22"/>
        </w:rPr>
        <w:t>w sprawie Wieloletniej Prognozy Finansowej Gminy Gostyń na lata 2025 – 2028</w:t>
      </w:r>
      <w:r w:rsidR="00523448" w:rsidRPr="006A3D95">
        <w:rPr>
          <w:i/>
          <w:color w:val="auto"/>
        </w:rPr>
        <w:t xml:space="preserve"> - </w:t>
      </w:r>
      <w:r w:rsidR="006A3D95" w:rsidRPr="006A3D95">
        <w:rPr>
          <w:rFonts w:eastAsia="Times New Roman"/>
          <w:color w:val="auto"/>
        </w:rPr>
        <w:t>w trakcie realizacji.</w:t>
      </w:r>
    </w:p>
    <w:p w:rsidR="00597828" w:rsidRPr="00EC637D" w:rsidRDefault="00597828" w:rsidP="003C39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06B2" w:rsidRDefault="004C53B1" w:rsidP="00AA06B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7828">
        <w:rPr>
          <w:rFonts w:ascii="Times New Roman" w:hAnsi="Times New Roman" w:cs="Times New Roman"/>
          <w:sz w:val="24"/>
          <w:szCs w:val="24"/>
        </w:rPr>
        <w:lastRenderedPageBreak/>
        <w:t xml:space="preserve">Uchwała nr </w:t>
      </w:r>
      <w:r w:rsidRPr="00523448">
        <w:rPr>
          <w:rFonts w:ascii="Times New Roman" w:hAnsi="Times New Roman" w:cs="Times New Roman"/>
          <w:b/>
          <w:sz w:val="24"/>
          <w:szCs w:val="24"/>
        </w:rPr>
        <w:t>IX</w:t>
      </w:r>
      <w:r w:rsidR="00523448" w:rsidRPr="00523448">
        <w:rPr>
          <w:rFonts w:ascii="Times New Roman" w:hAnsi="Times New Roman" w:cs="Times New Roman"/>
          <w:b/>
          <w:sz w:val="24"/>
          <w:szCs w:val="24"/>
        </w:rPr>
        <w:t>/</w:t>
      </w:r>
      <w:r w:rsidR="00523448" w:rsidRPr="00A16555">
        <w:rPr>
          <w:rFonts w:ascii="Times New Roman" w:hAnsi="Times New Roman" w:cs="Times New Roman"/>
          <w:b/>
          <w:sz w:val="24"/>
          <w:szCs w:val="24"/>
        </w:rPr>
        <w:t>77</w:t>
      </w:r>
      <w:r w:rsidRPr="00A16555">
        <w:rPr>
          <w:rFonts w:ascii="Times New Roman" w:hAnsi="Times New Roman" w:cs="Times New Roman"/>
          <w:b/>
          <w:sz w:val="24"/>
          <w:szCs w:val="24"/>
        </w:rPr>
        <w:t>/24</w:t>
      </w:r>
      <w:r w:rsidR="00523448" w:rsidRPr="00A16555">
        <w:rPr>
          <w:b/>
        </w:rPr>
        <w:t xml:space="preserve"> </w:t>
      </w:r>
      <w:r w:rsidR="00523448" w:rsidRPr="00A16555">
        <w:rPr>
          <w:rFonts w:ascii="Times New Roman" w:hAnsi="Times New Roman" w:cs="Times New Roman"/>
          <w:sz w:val="24"/>
          <w:szCs w:val="24"/>
        </w:rPr>
        <w:t xml:space="preserve">w sprawie zmiany uchwały nr XXXV/441/22 Rady Miejskiej w Gostyniu w sprawie przyjęcia regulaminu </w:t>
      </w:r>
      <w:r w:rsidR="00523448" w:rsidRPr="00526154">
        <w:rPr>
          <w:rFonts w:ascii="Times New Roman" w:hAnsi="Times New Roman" w:cs="Times New Roman"/>
          <w:sz w:val="24"/>
          <w:szCs w:val="24"/>
        </w:rPr>
        <w:t>Targowiska Miejskiego w Gostyniu</w:t>
      </w:r>
      <w:r w:rsidR="00523448" w:rsidRPr="00526154">
        <w:rPr>
          <w:i/>
        </w:rPr>
        <w:t xml:space="preserve"> </w:t>
      </w:r>
      <w:r w:rsidR="00523448" w:rsidRPr="00526154">
        <w:rPr>
          <w:rFonts w:ascii="Times New Roman" w:hAnsi="Times New Roman" w:cs="Times New Roman"/>
          <w:i/>
          <w:sz w:val="24"/>
          <w:szCs w:val="24"/>
        </w:rPr>
        <w:t xml:space="preserve">(Dz. Urz. Woj. Wielkopolskiego z 2024 r., poz. </w:t>
      </w:r>
      <w:r w:rsidR="00A16555" w:rsidRPr="00526154">
        <w:rPr>
          <w:rFonts w:ascii="Times New Roman" w:hAnsi="Times New Roman" w:cs="Times New Roman"/>
          <w:i/>
          <w:sz w:val="24"/>
          <w:szCs w:val="24"/>
        </w:rPr>
        <w:t>11002</w:t>
      </w:r>
      <w:r w:rsidR="00523448" w:rsidRPr="00526154">
        <w:rPr>
          <w:rFonts w:ascii="Times New Roman" w:hAnsi="Times New Roman" w:cs="Times New Roman"/>
          <w:i/>
          <w:sz w:val="24"/>
          <w:szCs w:val="24"/>
        </w:rPr>
        <w:t xml:space="preserve">) - </w:t>
      </w:r>
      <w:r w:rsidR="00523448" w:rsidRPr="00526154">
        <w:rPr>
          <w:rFonts w:ascii="Times New Roman" w:eastAsia="Times New Roman" w:hAnsi="Times New Roman" w:cs="Times New Roman"/>
          <w:sz w:val="24"/>
          <w:szCs w:val="24"/>
        </w:rPr>
        <w:t>w trakcie realizacji</w:t>
      </w:r>
      <w:r w:rsidR="00526154" w:rsidRPr="005261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6B2" w:rsidRPr="00AA06B2" w:rsidRDefault="00AA06B2" w:rsidP="00AA06B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A06B2" w:rsidRDefault="00AA06B2" w:rsidP="00AA06B2">
      <w:pPr>
        <w:keepNext/>
        <w:spacing w:after="0" w:line="360" w:lineRule="auto"/>
      </w:pPr>
      <w:r w:rsidRPr="008744AD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8744AD"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/78</w:t>
      </w:r>
      <w:r w:rsidRPr="008744AD">
        <w:rPr>
          <w:rFonts w:ascii="Times New Roman" w:hAnsi="Times New Roman" w:cs="Times New Roman"/>
          <w:b/>
          <w:sz w:val="24"/>
          <w:szCs w:val="24"/>
        </w:rPr>
        <w:t>/24</w:t>
      </w:r>
      <w:r w:rsidRPr="00AA06B2">
        <w:rPr>
          <w:rFonts w:ascii="Times New Roman" w:hAnsi="Times New Roman" w:cs="Times New Roman"/>
          <w:sz w:val="24"/>
          <w:szCs w:val="24"/>
        </w:rPr>
        <w:t xml:space="preserve"> w sprawie przyjęcia Programu wspierania rodziny dla gminy Gostyń na lata 2025 - 2027</w:t>
      </w:r>
      <w:r w:rsidRPr="008D47B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D47BE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:rsidR="00523448" w:rsidRDefault="00523448" w:rsidP="008744AD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744AD" w:rsidRDefault="008744AD" w:rsidP="008744AD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744AD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8744AD"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/79</w:t>
      </w:r>
      <w:r w:rsidRPr="008744AD">
        <w:rPr>
          <w:rFonts w:ascii="Times New Roman" w:hAnsi="Times New Roman" w:cs="Times New Roman"/>
          <w:b/>
          <w:sz w:val="24"/>
          <w:szCs w:val="24"/>
        </w:rPr>
        <w:t xml:space="preserve">/24 </w:t>
      </w:r>
      <w:r w:rsidRPr="008744AD">
        <w:rPr>
          <w:rFonts w:ascii="Times New Roman" w:hAnsi="Times New Roman" w:cs="Times New Roman"/>
          <w:sz w:val="24"/>
          <w:szCs w:val="24"/>
        </w:rPr>
        <w:t>w sprawie przystąpienia gminy Gostyń do realizacji Programu Ministerstwa Rodziny, Pracy i Polityki Społecznej „Asystent osobisty osoby z niepełnosprawnością” – edycja 2025</w:t>
      </w:r>
      <w:r w:rsidRPr="00874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7BE" w:rsidRPr="008D47B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D47BE" w:rsidRPr="008D47BE">
        <w:rPr>
          <w:rFonts w:ascii="Times New Roman" w:eastAsia="Times New Roman" w:hAnsi="Times New Roman" w:cs="Times New Roman"/>
          <w:sz w:val="24"/>
          <w:szCs w:val="24"/>
        </w:rPr>
        <w:t>zrealizowano.</w:t>
      </w:r>
    </w:p>
    <w:p w:rsidR="008744AD" w:rsidRPr="008744AD" w:rsidRDefault="008744AD" w:rsidP="008744AD">
      <w:pPr>
        <w:keepNext/>
        <w:spacing w:after="0" w:line="360" w:lineRule="auto"/>
        <w:jc w:val="both"/>
      </w:pPr>
    </w:p>
    <w:p w:rsidR="00523448" w:rsidRPr="005F661D" w:rsidRDefault="008744AD" w:rsidP="00221186">
      <w:pPr>
        <w:pStyle w:val="Default"/>
        <w:spacing w:line="360" w:lineRule="auto"/>
        <w:jc w:val="both"/>
        <w:rPr>
          <w:rFonts w:eastAsiaTheme="minorEastAsia"/>
        </w:rPr>
      </w:pPr>
      <w:r w:rsidRPr="008744AD">
        <w:t xml:space="preserve">Uchwała nr </w:t>
      </w:r>
      <w:r w:rsidRPr="008744AD">
        <w:rPr>
          <w:b/>
        </w:rPr>
        <w:t>IX</w:t>
      </w:r>
      <w:r>
        <w:rPr>
          <w:b/>
        </w:rPr>
        <w:t>/80</w:t>
      </w:r>
      <w:r w:rsidRPr="008744AD">
        <w:rPr>
          <w:b/>
        </w:rPr>
        <w:t>/</w:t>
      </w:r>
      <w:r w:rsidRPr="00A16555">
        <w:rPr>
          <w:b/>
          <w:color w:val="auto"/>
        </w:rPr>
        <w:t>24</w:t>
      </w:r>
      <w:r w:rsidR="005F661D" w:rsidRPr="00A16555">
        <w:rPr>
          <w:color w:val="auto"/>
        </w:rPr>
        <w:t xml:space="preserve"> </w:t>
      </w:r>
      <w:r w:rsidR="005F661D" w:rsidRPr="00A16555">
        <w:rPr>
          <w:bCs/>
          <w:color w:val="auto"/>
        </w:rPr>
        <w:t xml:space="preserve">w sprawie ustalenia planu wydatków </w:t>
      </w:r>
      <w:r w:rsidR="005F661D" w:rsidRPr="00990FF2">
        <w:rPr>
          <w:bCs/>
          <w:color w:val="auto"/>
        </w:rPr>
        <w:t xml:space="preserve">niewygasających z upływem roku budżetowego 2024 </w:t>
      </w:r>
      <w:r w:rsidR="005F661D" w:rsidRPr="00990FF2">
        <w:rPr>
          <w:i/>
          <w:color w:val="auto"/>
        </w:rPr>
        <w:t xml:space="preserve">(Dz. </w:t>
      </w:r>
      <w:r w:rsidR="00A16555" w:rsidRPr="00990FF2">
        <w:rPr>
          <w:i/>
          <w:color w:val="auto"/>
        </w:rPr>
        <w:t>Urz. Woj. Wielkopolskiego z 2025</w:t>
      </w:r>
      <w:r w:rsidR="005F661D" w:rsidRPr="00990FF2">
        <w:rPr>
          <w:i/>
          <w:color w:val="auto"/>
        </w:rPr>
        <w:t xml:space="preserve"> r., poz.</w:t>
      </w:r>
      <w:r w:rsidR="00442797" w:rsidRPr="00990FF2">
        <w:rPr>
          <w:i/>
          <w:color w:val="auto"/>
        </w:rPr>
        <w:t xml:space="preserve"> 207</w:t>
      </w:r>
      <w:r w:rsidR="005F661D" w:rsidRPr="00990FF2">
        <w:rPr>
          <w:i/>
          <w:color w:val="auto"/>
        </w:rPr>
        <w:t xml:space="preserve">) - </w:t>
      </w:r>
      <w:r w:rsidR="005F661D" w:rsidRPr="00990FF2">
        <w:rPr>
          <w:rFonts w:eastAsia="Times New Roman"/>
          <w:color w:val="auto"/>
        </w:rPr>
        <w:t>zrealizowano.</w:t>
      </w:r>
    </w:p>
    <w:p w:rsidR="008744AD" w:rsidRDefault="008744AD" w:rsidP="00523448">
      <w:pPr>
        <w:keepNext/>
        <w:spacing w:after="0" w:line="360" w:lineRule="auto"/>
        <w:jc w:val="both"/>
      </w:pPr>
    </w:p>
    <w:p w:rsidR="004C53B1" w:rsidRPr="007E4F6D" w:rsidRDefault="004C53B1" w:rsidP="004C53B1">
      <w:pPr>
        <w:pStyle w:val="Default"/>
        <w:spacing w:line="360" w:lineRule="auto"/>
        <w:jc w:val="both"/>
        <w:rPr>
          <w:rFonts w:eastAsiaTheme="minorEastAsia"/>
        </w:rPr>
      </w:pPr>
    </w:p>
    <w:p w:rsidR="0020133E" w:rsidRPr="00ED7F82" w:rsidRDefault="0020133E" w:rsidP="0020133E">
      <w:pPr>
        <w:overflowPunct w:val="0"/>
        <w:adjustRightInd w:val="0"/>
        <w:ind w:left="5664" w:firstLine="708"/>
        <w:rPr>
          <w:rFonts w:ascii="Corbel" w:eastAsia="Arial Unicode MS" w:hAnsi="Corbel" w:cs="Calibri"/>
          <w:lang w:eastAsia="ar-SA"/>
        </w:rPr>
      </w:pPr>
      <w:r w:rsidRPr="00ED7F82">
        <w:rPr>
          <w:rFonts w:ascii="Corbel" w:eastAsia="Arial Unicode MS" w:hAnsi="Corbel" w:cs="Calibri"/>
          <w:lang w:eastAsia="ar-SA"/>
        </w:rPr>
        <w:t>BURMISTRZ GOSTYNIA</w:t>
      </w:r>
    </w:p>
    <w:p w:rsidR="0020133E" w:rsidRPr="00ED7F82" w:rsidRDefault="0020133E" w:rsidP="0020133E">
      <w:pPr>
        <w:overflowPunct w:val="0"/>
        <w:adjustRightInd w:val="0"/>
        <w:ind w:left="4956"/>
        <w:rPr>
          <w:rFonts w:eastAsia="Times New Roman" w:cs="Calibri"/>
        </w:rPr>
      </w:pPr>
      <w:r w:rsidRPr="00ED7F82">
        <w:rPr>
          <w:rFonts w:eastAsia="Arial Unicode MS" w:cs="Calibri"/>
          <w:color w:val="000000"/>
          <w:lang w:eastAsia="ar-SA"/>
        </w:rPr>
        <w:t xml:space="preserve">                           </w:t>
      </w:r>
      <w:r>
        <w:rPr>
          <w:rFonts w:eastAsia="Arial Unicode MS" w:cs="Calibri"/>
          <w:color w:val="000000"/>
          <w:lang w:eastAsia="ar-SA"/>
        </w:rPr>
        <w:t xml:space="preserve">    </w:t>
      </w:r>
      <w:r w:rsidRPr="00ED7F82">
        <w:rPr>
          <w:rFonts w:eastAsia="Arial Unicode MS" w:cs="Calibri"/>
          <w:color w:val="000000"/>
          <w:lang w:eastAsia="ar-SA"/>
        </w:rPr>
        <w:t xml:space="preserve"> /-/ </w:t>
      </w:r>
      <w:r w:rsidRPr="00ED7F82">
        <w:rPr>
          <w:rFonts w:ascii="Corbel" w:eastAsia="Arial Unicode MS" w:hAnsi="Corbel" w:cs="Calibri"/>
          <w:i/>
          <w:lang w:eastAsia="ar-SA"/>
        </w:rPr>
        <w:t>J e r z y    K u l a k</w:t>
      </w:r>
    </w:p>
    <w:p w:rsidR="007D0C3F" w:rsidRPr="007D0C3F" w:rsidRDefault="007D0C3F" w:rsidP="00825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3F" w:rsidRPr="00B879C8" w:rsidRDefault="007D0C3F" w:rsidP="0082520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_GoBack"/>
      <w:bookmarkEnd w:id="5"/>
    </w:p>
    <w:sectPr w:rsidR="007D0C3F" w:rsidRPr="00B879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38" w:rsidRDefault="00562A38"/>
  </w:endnote>
  <w:endnote w:type="continuationSeparator" w:id="0">
    <w:p w:rsidR="00562A38" w:rsidRDefault="00562A38"/>
  </w:endnote>
  <w:endnote w:type="continuationNotice" w:id="1">
    <w:p w:rsidR="00562A38" w:rsidRDefault="00562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38" w:rsidRDefault="00562A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38" w:rsidRDefault="00562A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38" w:rsidRDefault="00562A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499" w:rsidRDefault="00384499" w:rsidP="00384499">
      <w:pPr>
        <w:spacing w:after="0" w:line="240" w:lineRule="auto"/>
      </w:pPr>
      <w:r>
        <w:separator/>
      </w:r>
    </w:p>
    <w:p w:rsidR="00562A38" w:rsidRDefault="00562A38"/>
    <w:p w:rsidR="00384499" w:rsidRDefault="00384499" w:rsidP="00384499">
      <w:pPr>
        <w:spacing w:after="0" w:line="240" w:lineRule="auto"/>
      </w:pPr>
      <w:r>
        <w:continuationSeparator/>
      </w:r>
    </w:p>
    <w:p w:rsidR="00562A38" w:rsidRDefault="00562A38"/>
    <w:p w:rsidR="00384499" w:rsidRDefault="00384499" w:rsidP="00384499">
      <w:pPr>
        <w:spacing w:after="0" w:line="240" w:lineRule="auto"/>
      </w:pPr>
      <w:r>
        <w:separator/>
      </w:r>
    </w:p>
    <w:p w:rsidR="00562A38" w:rsidRDefault="00562A38"/>
    <w:p w:rsidR="00384499" w:rsidRDefault="00384499" w:rsidP="00384499">
      <w:pPr>
        <w:spacing w:after="0" w:line="240" w:lineRule="auto"/>
      </w:pPr>
      <w:r>
        <w:continuationSeparator/>
      </w:r>
    </w:p>
    <w:p w:rsidR="00562A38" w:rsidRDefault="00562A38"/>
    <w:p w:rsidR="00562A38" w:rsidRDefault="00562A38"/>
  </w:footnote>
  <w:footnote w:type="continuationSeparator" w:id="0">
    <w:p w:rsidR="00562A38" w:rsidRDefault="00562A38"/>
  </w:footnote>
  <w:footnote w:type="continuationNotice" w:id="1">
    <w:p w:rsidR="00562A38" w:rsidRDefault="00562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38" w:rsidRDefault="00562A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38" w:rsidRDefault="00562A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38" w:rsidRDefault="00562A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FC"/>
    <w:rsid w:val="00001007"/>
    <w:rsid w:val="000103AC"/>
    <w:rsid w:val="00011DC8"/>
    <w:rsid w:val="000210A5"/>
    <w:rsid w:val="000213B5"/>
    <w:rsid w:val="00035162"/>
    <w:rsid w:val="00045E03"/>
    <w:rsid w:val="00070C4F"/>
    <w:rsid w:val="00072690"/>
    <w:rsid w:val="00072B60"/>
    <w:rsid w:val="000913D1"/>
    <w:rsid w:val="00094270"/>
    <w:rsid w:val="00097778"/>
    <w:rsid w:val="000A022D"/>
    <w:rsid w:val="000A09B2"/>
    <w:rsid w:val="000A6889"/>
    <w:rsid w:val="000C0AE5"/>
    <w:rsid w:val="000C60AD"/>
    <w:rsid w:val="000D3118"/>
    <w:rsid w:val="000D3325"/>
    <w:rsid w:val="000D4A7B"/>
    <w:rsid w:val="000E1F01"/>
    <w:rsid w:val="000F0083"/>
    <w:rsid w:val="000F2C26"/>
    <w:rsid w:val="000F50D1"/>
    <w:rsid w:val="000F5DB7"/>
    <w:rsid w:val="001028A5"/>
    <w:rsid w:val="0010405E"/>
    <w:rsid w:val="00113971"/>
    <w:rsid w:val="00145C95"/>
    <w:rsid w:val="00153950"/>
    <w:rsid w:val="00156DD0"/>
    <w:rsid w:val="00157408"/>
    <w:rsid w:val="00166592"/>
    <w:rsid w:val="00167882"/>
    <w:rsid w:val="00184B12"/>
    <w:rsid w:val="00185212"/>
    <w:rsid w:val="001A2025"/>
    <w:rsid w:val="001C55D8"/>
    <w:rsid w:val="001D1843"/>
    <w:rsid w:val="001D4E82"/>
    <w:rsid w:val="001E2250"/>
    <w:rsid w:val="0020133E"/>
    <w:rsid w:val="002118D3"/>
    <w:rsid w:val="00215CF8"/>
    <w:rsid w:val="00221186"/>
    <w:rsid w:val="00227946"/>
    <w:rsid w:val="0023455D"/>
    <w:rsid w:val="002412AD"/>
    <w:rsid w:val="00245DB0"/>
    <w:rsid w:val="002502CE"/>
    <w:rsid w:val="002633A4"/>
    <w:rsid w:val="00267377"/>
    <w:rsid w:val="00276F8B"/>
    <w:rsid w:val="00292945"/>
    <w:rsid w:val="0029570C"/>
    <w:rsid w:val="002966AC"/>
    <w:rsid w:val="002A1E3C"/>
    <w:rsid w:val="002B73F2"/>
    <w:rsid w:val="002C663F"/>
    <w:rsid w:val="002D14DA"/>
    <w:rsid w:val="002D2FE5"/>
    <w:rsid w:val="002E0A38"/>
    <w:rsid w:val="002E3F6D"/>
    <w:rsid w:val="002E487C"/>
    <w:rsid w:val="002E584A"/>
    <w:rsid w:val="002F27D8"/>
    <w:rsid w:val="002F6B94"/>
    <w:rsid w:val="002F7438"/>
    <w:rsid w:val="00304343"/>
    <w:rsid w:val="00307A76"/>
    <w:rsid w:val="00307E44"/>
    <w:rsid w:val="0031027A"/>
    <w:rsid w:val="00310C50"/>
    <w:rsid w:val="00316D12"/>
    <w:rsid w:val="003300FF"/>
    <w:rsid w:val="003320B1"/>
    <w:rsid w:val="003367D1"/>
    <w:rsid w:val="0033774C"/>
    <w:rsid w:val="00341927"/>
    <w:rsid w:val="003477CE"/>
    <w:rsid w:val="00347BC8"/>
    <w:rsid w:val="003600BE"/>
    <w:rsid w:val="00364B01"/>
    <w:rsid w:val="003660FA"/>
    <w:rsid w:val="00367919"/>
    <w:rsid w:val="00381B08"/>
    <w:rsid w:val="00384499"/>
    <w:rsid w:val="00385DF7"/>
    <w:rsid w:val="003A216F"/>
    <w:rsid w:val="003A4398"/>
    <w:rsid w:val="003A53D9"/>
    <w:rsid w:val="003B1DD5"/>
    <w:rsid w:val="003C3691"/>
    <w:rsid w:val="003C39D7"/>
    <w:rsid w:val="0041098E"/>
    <w:rsid w:val="0041268F"/>
    <w:rsid w:val="0041570E"/>
    <w:rsid w:val="0042341F"/>
    <w:rsid w:val="00435B6B"/>
    <w:rsid w:val="00442797"/>
    <w:rsid w:val="00443215"/>
    <w:rsid w:val="00446D13"/>
    <w:rsid w:val="00451315"/>
    <w:rsid w:val="004555C7"/>
    <w:rsid w:val="004709D9"/>
    <w:rsid w:val="00493A81"/>
    <w:rsid w:val="004A7A46"/>
    <w:rsid w:val="004B1034"/>
    <w:rsid w:val="004C53B1"/>
    <w:rsid w:val="004C6FDB"/>
    <w:rsid w:val="004D3B49"/>
    <w:rsid w:val="004E29AC"/>
    <w:rsid w:val="004F16AA"/>
    <w:rsid w:val="00502C75"/>
    <w:rsid w:val="0052002F"/>
    <w:rsid w:val="005231AA"/>
    <w:rsid w:val="00523448"/>
    <w:rsid w:val="00523EE9"/>
    <w:rsid w:val="00526154"/>
    <w:rsid w:val="0053130D"/>
    <w:rsid w:val="00536659"/>
    <w:rsid w:val="005415A6"/>
    <w:rsid w:val="005540F5"/>
    <w:rsid w:val="00562A38"/>
    <w:rsid w:val="005653C1"/>
    <w:rsid w:val="0056748A"/>
    <w:rsid w:val="00577C2B"/>
    <w:rsid w:val="00583D75"/>
    <w:rsid w:val="00591762"/>
    <w:rsid w:val="00597828"/>
    <w:rsid w:val="005A4C11"/>
    <w:rsid w:val="005A6997"/>
    <w:rsid w:val="005C703F"/>
    <w:rsid w:val="005D6A0C"/>
    <w:rsid w:val="005F661D"/>
    <w:rsid w:val="00605C2C"/>
    <w:rsid w:val="00614F1D"/>
    <w:rsid w:val="006173FE"/>
    <w:rsid w:val="0062600E"/>
    <w:rsid w:val="006264DC"/>
    <w:rsid w:val="0063091D"/>
    <w:rsid w:val="006309A2"/>
    <w:rsid w:val="006342FA"/>
    <w:rsid w:val="00634649"/>
    <w:rsid w:val="006428AF"/>
    <w:rsid w:val="00672044"/>
    <w:rsid w:val="006764D1"/>
    <w:rsid w:val="006A1C0B"/>
    <w:rsid w:val="006A3749"/>
    <w:rsid w:val="006A3D95"/>
    <w:rsid w:val="006A6B04"/>
    <w:rsid w:val="006B205A"/>
    <w:rsid w:val="006C435D"/>
    <w:rsid w:val="006D081C"/>
    <w:rsid w:val="006F23CD"/>
    <w:rsid w:val="007010FC"/>
    <w:rsid w:val="0070164E"/>
    <w:rsid w:val="00707BB3"/>
    <w:rsid w:val="00742749"/>
    <w:rsid w:val="00746916"/>
    <w:rsid w:val="0075114C"/>
    <w:rsid w:val="00752351"/>
    <w:rsid w:val="007734EE"/>
    <w:rsid w:val="00777FC6"/>
    <w:rsid w:val="00785A26"/>
    <w:rsid w:val="007B7BDC"/>
    <w:rsid w:val="007C0D0A"/>
    <w:rsid w:val="007D0C3F"/>
    <w:rsid w:val="007E32DF"/>
    <w:rsid w:val="007E4F6D"/>
    <w:rsid w:val="008072FA"/>
    <w:rsid w:val="0082520A"/>
    <w:rsid w:val="00826CE4"/>
    <w:rsid w:val="00830394"/>
    <w:rsid w:val="008533E1"/>
    <w:rsid w:val="00866B2C"/>
    <w:rsid w:val="0086705B"/>
    <w:rsid w:val="008674D1"/>
    <w:rsid w:val="008744AD"/>
    <w:rsid w:val="0087646C"/>
    <w:rsid w:val="00885357"/>
    <w:rsid w:val="008A3232"/>
    <w:rsid w:val="008A5DDE"/>
    <w:rsid w:val="008D47BE"/>
    <w:rsid w:val="008E070E"/>
    <w:rsid w:val="008F2288"/>
    <w:rsid w:val="0090058F"/>
    <w:rsid w:val="00901A21"/>
    <w:rsid w:val="00904703"/>
    <w:rsid w:val="009115B0"/>
    <w:rsid w:val="00925376"/>
    <w:rsid w:val="00941330"/>
    <w:rsid w:val="009421C4"/>
    <w:rsid w:val="00943B66"/>
    <w:rsid w:val="00952BC7"/>
    <w:rsid w:val="00953CF5"/>
    <w:rsid w:val="00961B1F"/>
    <w:rsid w:val="00971491"/>
    <w:rsid w:val="00990FF2"/>
    <w:rsid w:val="009A67F6"/>
    <w:rsid w:val="009B025B"/>
    <w:rsid w:val="009B327D"/>
    <w:rsid w:val="009B5491"/>
    <w:rsid w:val="009B6987"/>
    <w:rsid w:val="009C7E23"/>
    <w:rsid w:val="00A072DD"/>
    <w:rsid w:val="00A128DA"/>
    <w:rsid w:val="00A12E4C"/>
    <w:rsid w:val="00A14131"/>
    <w:rsid w:val="00A16555"/>
    <w:rsid w:val="00A210F4"/>
    <w:rsid w:val="00A2131A"/>
    <w:rsid w:val="00A34011"/>
    <w:rsid w:val="00A344A7"/>
    <w:rsid w:val="00A415CF"/>
    <w:rsid w:val="00A42DFC"/>
    <w:rsid w:val="00A47E8F"/>
    <w:rsid w:val="00A52445"/>
    <w:rsid w:val="00A55BD4"/>
    <w:rsid w:val="00A60985"/>
    <w:rsid w:val="00A828C4"/>
    <w:rsid w:val="00A9289C"/>
    <w:rsid w:val="00AA06B2"/>
    <w:rsid w:val="00AB262A"/>
    <w:rsid w:val="00AB7064"/>
    <w:rsid w:val="00AC28D1"/>
    <w:rsid w:val="00AE6C9E"/>
    <w:rsid w:val="00AF24D9"/>
    <w:rsid w:val="00B050AD"/>
    <w:rsid w:val="00B11756"/>
    <w:rsid w:val="00B14B03"/>
    <w:rsid w:val="00B22F1E"/>
    <w:rsid w:val="00B45E2F"/>
    <w:rsid w:val="00B4636D"/>
    <w:rsid w:val="00B50A03"/>
    <w:rsid w:val="00B52A25"/>
    <w:rsid w:val="00B54245"/>
    <w:rsid w:val="00B76910"/>
    <w:rsid w:val="00B879C8"/>
    <w:rsid w:val="00BD1938"/>
    <w:rsid w:val="00BD1BBC"/>
    <w:rsid w:val="00BE7331"/>
    <w:rsid w:val="00BE7382"/>
    <w:rsid w:val="00BE7DBA"/>
    <w:rsid w:val="00BF481E"/>
    <w:rsid w:val="00C10F25"/>
    <w:rsid w:val="00C11943"/>
    <w:rsid w:val="00C22F04"/>
    <w:rsid w:val="00C30BF7"/>
    <w:rsid w:val="00C354CF"/>
    <w:rsid w:val="00C369B9"/>
    <w:rsid w:val="00C50DC9"/>
    <w:rsid w:val="00C57E4E"/>
    <w:rsid w:val="00C620B8"/>
    <w:rsid w:val="00C71541"/>
    <w:rsid w:val="00C860D4"/>
    <w:rsid w:val="00CC4B19"/>
    <w:rsid w:val="00CC7B2A"/>
    <w:rsid w:val="00CD5B70"/>
    <w:rsid w:val="00CE5326"/>
    <w:rsid w:val="00CF4B97"/>
    <w:rsid w:val="00CF77D7"/>
    <w:rsid w:val="00D00E57"/>
    <w:rsid w:val="00D10AE1"/>
    <w:rsid w:val="00D24945"/>
    <w:rsid w:val="00D24EB0"/>
    <w:rsid w:val="00D2734F"/>
    <w:rsid w:val="00D32FE4"/>
    <w:rsid w:val="00D40B8C"/>
    <w:rsid w:val="00D41948"/>
    <w:rsid w:val="00D538FE"/>
    <w:rsid w:val="00D61DDC"/>
    <w:rsid w:val="00D64C03"/>
    <w:rsid w:val="00D8781D"/>
    <w:rsid w:val="00DA2D08"/>
    <w:rsid w:val="00DA50C8"/>
    <w:rsid w:val="00DB67A9"/>
    <w:rsid w:val="00DC1988"/>
    <w:rsid w:val="00DC1AE3"/>
    <w:rsid w:val="00DC4289"/>
    <w:rsid w:val="00DD0BC2"/>
    <w:rsid w:val="00DD620E"/>
    <w:rsid w:val="00DE100E"/>
    <w:rsid w:val="00DE268A"/>
    <w:rsid w:val="00DF3968"/>
    <w:rsid w:val="00DF446F"/>
    <w:rsid w:val="00DF6480"/>
    <w:rsid w:val="00E151D8"/>
    <w:rsid w:val="00E165BA"/>
    <w:rsid w:val="00E3000C"/>
    <w:rsid w:val="00E362FD"/>
    <w:rsid w:val="00E3735E"/>
    <w:rsid w:val="00E406E4"/>
    <w:rsid w:val="00E47D5A"/>
    <w:rsid w:val="00E50097"/>
    <w:rsid w:val="00E73D72"/>
    <w:rsid w:val="00E8109C"/>
    <w:rsid w:val="00EA31B2"/>
    <w:rsid w:val="00EA3FE8"/>
    <w:rsid w:val="00EB4626"/>
    <w:rsid w:val="00EB7E45"/>
    <w:rsid w:val="00EC637D"/>
    <w:rsid w:val="00EC7B2C"/>
    <w:rsid w:val="00EE0866"/>
    <w:rsid w:val="00EF1F68"/>
    <w:rsid w:val="00F267AE"/>
    <w:rsid w:val="00F27F2A"/>
    <w:rsid w:val="00F32155"/>
    <w:rsid w:val="00F3295A"/>
    <w:rsid w:val="00F42E34"/>
    <w:rsid w:val="00F52160"/>
    <w:rsid w:val="00F53A1F"/>
    <w:rsid w:val="00F53F5F"/>
    <w:rsid w:val="00F66A80"/>
    <w:rsid w:val="00F67AC3"/>
    <w:rsid w:val="00F86D4F"/>
    <w:rsid w:val="00F910CD"/>
    <w:rsid w:val="00F94951"/>
    <w:rsid w:val="00F957AD"/>
    <w:rsid w:val="00F97206"/>
    <w:rsid w:val="00FA5B7B"/>
    <w:rsid w:val="00FA7BE1"/>
    <w:rsid w:val="00FB2EB5"/>
    <w:rsid w:val="00FB3581"/>
    <w:rsid w:val="00FB3CF8"/>
    <w:rsid w:val="00FC0415"/>
    <w:rsid w:val="00FC10C9"/>
    <w:rsid w:val="00FC745A"/>
    <w:rsid w:val="00FD269F"/>
    <w:rsid w:val="00FE014A"/>
    <w:rsid w:val="00FE1C1E"/>
    <w:rsid w:val="00FE542E"/>
    <w:rsid w:val="00FE7486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CBFC"/>
  <w15:docId w15:val="{EE749E3F-DB5A-4006-82FF-14CAFA09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21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94270"/>
    <w:rPr>
      <w:color w:val="0000FF"/>
      <w:u w:val="single"/>
    </w:rPr>
  </w:style>
  <w:style w:type="character" w:customStyle="1" w:styleId="Normalny6">
    <w:name w:val="Normalny6"/>
    <w:basedOn w:val="Domylnaczcionkaakapitu"/>
    <w:rsid w:val="00094270"/>
  </w:style>
  <w:style w:type="character" w:styleId="Pogrubienie">
    <w:name w:val="Strong"/>
    <w:qFormat/>
    <w:rsid w:val="00672044"/>
    <w:rPr>
      <w:b/>
      <w:bCs/>
    </w:rPr>
  </w:style>
  <w:style w:type="paragraph" w:customStyle="1" w:styleId="Default">
    <w:name w:val="Default"/>
    <w:rsid w:val="00443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4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44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44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B66"/>
    <w:rPr>
      <w:rFonts w:ascii="Segoe UI" w:hAnsi="Segoe UI" w:cs="Segoe UI"/>
      <w:sz w:val="18"/>
      <w:szCs w:val="18"/>
    </w:rPr>
  </w:style>
  <w:style w:type="character" w:customStyle="1" w:styleId="actitem-desc">
    <w:name w:val="act__item-desc"/>
    <w:rsid w:val="00E50097"/>
  </w:style>
  <w:style w:type="character" w:customStyle="1" w:styleId="nr">
    <w:name w:val="nr"/>
    <w:rsid w:val="00E50097"/>
  </w:style>
  <w:style w:type="character" w:customStyle="1" w:styleId="day">
    <w:name w:val="day"/>
    <w:rsid w:val="00E50097"/>
  </w:style>
  <w:style w:type="character" w:customStyle="1" w:styleId="Nagwek4Znak">
    <w:name w:val="Nagłówek 4 Znak"/>
    <w:basedOn w:val="Domylnaczcionkaakapitu"/>
    <w:link w:val="Nagwek4"/>
    <w:uiPriority w:val="9"/>
    <w:rsid w:val="009421C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4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Walczewska</dc:creator>
  <cp:keywords/>
  <dc:description/>
  <cp:lastModifiedBy>Roma Walczewska</cp:lastModifiedBy>
  <cp:revision>161</cp:revision>
  <cp:lastPrinted>2021-01-19T07:50:00Z</cp:lastPrinted>
  <dcterms:created xsi:type="dcterms:W3CDTF">2020-07-30T12:31:00Z</dcterms:created>
  <dcterms:modified xsi:type="dcterms:W3CDTF">2025-03-10T11:59:00Z</dcterms:modified>
</cp:coreProperties>
</file>